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60"/>
        <w:gridCol w:w="4252"/>
      </w:tblGrid>
      <w:tr w:rsidR="00FE689A" w:rsidRPr="00E36BC7" w:rsidTr="005061E7">
        <w:tc>
          <w:tcPr>
            <w:tcW w:w="4253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28575</wp:posOffset>
                  </wp:positionV>
                  <wp:extent cx="5715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3917C0">
              <w:rPr>
                <w:rFonts w:ascii="Schoolbook SayanAltai" w:hAnsi="Schoolbook SayanAltai" w:cs="Times New Roman"/>
                <w:sz w:val="24"/>
                <w:szCs w:val="24"/>
              </w:rPr>
              <w:t>Ҥ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7D3C10" w:rsidTr="005061E7">
        <w:trPr>
          <w:trHeight w:val="747"/>
        </w:trPr>
        <w:tc>
          <w:tcPr>
            <w:tcW w:w="10065" w:type="dxa"/>
            <w:gridSpan w:val="3"/>
          </w:tcPr>
          <w:p w:rsidR="00FE689A" w:rsidRPr="003917C0" w:rsidRDefault="00FE689A" w:rsidP="0050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17C0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3917C0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3917C0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391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FE689A" w:rsidRDefault="00FE689A" w:rsidP="00FE689A">
      <w:pPr>
        <w:pStyle w:val="3"/>
        <w:rPr>
          <w:szCs w:val="28"/>
          <w:lang w:val="en-US"/>
        </w:rPr>
      </w:pPr>
    </w:p>
    <w:p w:rsidR="00FE689A" w:rsidRPr="00422530" w:rsidRDefault="00FE689A" w:rsidP="00FE689A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FE689A" w:rsidRPr="00422530" w:rsidRDefault="00472998" w:rsidP="00FE6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>. 201</w:t>
      </w:r>
      <w:r w:rsidR="00DA2F52">
        <w:rPr>
          <w:rFonts w:ascii="Times New Roman" w:hAnsi="Times New Roman" w:cs="Times New Roman"/>
          <w:b/>
          <w:sz w:val="28"/>
          <w:szCs w:val="28"/>
        </w:rPr>
        <w:t>5</w:t>
      </w:r>
      <w:r w:rsidR="00FE689A" w:rsidRPr="00422530">
        <w:rPr>
          <w:rFonts w:ascii="Times New Roman" w:hAnsi="Times New Roman" w:cs="Times New Roman"/>
          <w:b/>
          <w:sz w:val="28"/>
          <w:szCs w:val="28"/>
        </w:rPr>
        <w:t xml:space="preserve"> год                 </w:t>
      </w:r>
      <w:r w:rsidR="00FE689A"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E689A" w:rsidRPr="00422530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FE689A" w:rsidRPr="00422530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Емельянов В.Г. – председатель комиссии, Первый заместитель главы Администрации города Горно-Алтайска;</w:t>
      </w:r>
    </w:p>
    <w:p w:rsidR="00FE689A" w:rsidRPr="00A15772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Ю.В. – заместитель руководителя Государственной инспекции труда в Республике Алтай (член комиссии);</w:t>
      </w:r>
    </w:p>
    <w:p w:rsidR="00FE689A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C5220E">
        <w:rPr>
          <w:rFonts w:ascii="Times New Roman" w:hAnsi="Times New Roman" w:cs="Times New Roman"/>
          <w:sz w:val="28"/>
          <w:szCs w:val="28"/>
        </w:rPr>
        <w:t>главный</w:t>
      </w:r>
      <w:r w:rsidRPr="00422530">
        <w:rPr>
          <w:rFonts w:ascii="Times New Roman" w:hAnsi="Times New Roman" w:cs="Times New Roman"/>
          <w:sz w:val="28"/>
          <w:szCs w:val="28"/>
        </w:rPr>
        <w:t xml:space="preserve"> специалист- эксперт </w:t>
      </w:r>
      <w:r w:rsidR="00C5220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по Республики Алтай (член комиссии);</w:t>
      </w:r>
    </w:p>
    <w:p w:rsidR="00FE689A" w:rsidRPr="00A15772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Бородина О. И. - председатель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530">
        <w:rPr>
          <w:rFonts w:ascii="Times New Roman" w:hAnsi="Times New Roman" w:cs="Times New Roman"/>
          <w:sz w:val="28"/>
          <w:szCs w:val="28"/>
        </w:rPr>
        <w:t>спрофкома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 РА работников жизнеобеспечения и лесной отрасли (член комиссии);</w:t>
      </w:r>
    </w:p>
    <w:p w:rsidR="00FE689A" w:rsidRPr="00422530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Илинзер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А.И. - директор ОАО «Горно-Алтайское ЖКХ» (член комиссии);</w:t>
      </w:r>
    </w:p>
    <w:p w:rsidR="00FE689A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Байрамов А.А.- ведущий специалист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населения» города Горно-Алтайска (секретарь комиссии).</w:t>
      </w:r>
    </w:p>
    <w:p w:rsidR="00FE689A" w:rsidRPr="00A15772" w:rsidRDefault="00FE689A" w:rsidP="00FE689A">
      <w:pPr>
        <w:widowControl w:val="0"/>
        <w:numPr>
          <w:ilvl w:val="0"/>
          <w:numId w:val="1"/>
        </w:numPr>
        <w:autoSpaceDE w:val="0"/>
        <w:autoSpaceDN w:val="0"/>
        <w:spacing w:before="160"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Е.Г.-  консультант О</w:t>
      </w:r>
      <w:r>
        <w:rPr>
          <w:rFonts w:ascii="Times New Roman" w:hAnsi="Times New Roman" w:cs="Times New Roman"/>
          <w:sz w:val="28"/>
          <w:szCs w:val="28"/>
        </w:rPr>
        <w:t xml:space="preserve">тдела труда </w:t>
      </w:r>
      <w:r w:rsidRPr="00422530">
        <w:rPr>
          <w:rFonts w:ascii="Times New Roman" w:hAnsi="Times New Roman" w:cs="Times New Roman"/>
          <w:sz w:val="28"/>
          <w:szCs w:val="28"/>
        </w:rPr>
        <w:t>Администрации города Горно-Алтайска (член комиссии);</w:t>
      </w: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E689A" w:rsidRPr="00422530" w:rsidRDefault="00FE689A" w:rsidP="00FE68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Заседания городской межведомственной комиссии по охране труда</w:t>
      </w:r>
    </w:p>
    <w:p w:rsidR="00652B4D" w:rsidRPr="00652B4D" w:rsidRDefault="00652B4D" w:rsidP="00A418F6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</w:pPr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О причинах несчастных случаев, произошедших в  2014 году в; ООО «</w:t>
      </w:r>
      <w:proofErr w:type="spellStart"/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Дормостстрой</w:t>
      </w:r>
      <w:proofErr w:type="spellEnd"/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УФССП по РА, </w:t>
      </w:r>
      <w:r w:rsidR="00244311">
        <w:rPr>
          <w:rFonts w:ascii="Times New Roman" w:eastAsia="SimSun" w:hAnsi="Times New Roman" w:cs="Times New Roman"/>
          <w:sz w:val="28"/>
          <w:szCs w:val="28"/>
          <w:lang w:eastAsia="zh-CN"/>
        </w:rPr>
        <w:t>ЗАО</w:t>
      </w:r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Бурводопроводстрой</w:t>
      </w:r>
      <w:proofErr w:type="spellEnd"/>
      <w:r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» и мерах  принятых</w:t>
      </w:r>
      <w:r w:rsidRPr="00652B4D"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  <w:t xml:space="preserve"> руководством организаций по недопущению повторных случаев производственного травматизма.</w:t>
      </w:r>
    </w:p>
    <w:p w:rsidR="00FE689A" w:rsidRDefault="00FE689A" w:rsidP="00471BD7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530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897C69" w:rsidRPr="00897C69" w:rsidRDefault="00897C69" w:rsidP="00A418F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БУ РА «Управления социальной поддержки населения города Горно-Алтайска» 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>айрамов Александр Анатольевич;</w:t>
      </w:r>
    </w:p>
    <w:p w:rsidR="00FE689A" w:rsidRPr="00422530" w:rsidRDefault="00DF02CA" w:rsidP="00A418F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E689A" w:rsidRPr="00422530">
        <w:rPr>
          <w:rFonts w:ascii="Times New Roman" w:hAnsi="Times New Roman" w:cs="Times New Roman"/>
          <w:sz w:val="28"/>
          <w:szCs w:val="28"/>
        </w:rPr>
        <w:t>пециалист по охране труд</w:t>
      </w:r>
      <w:proofErr w:type="gramStart"/>
      <w:r w:rsidR="00FE689A" w:rsidRPr="0042253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Дормостстрой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689A" w:rsidRPr="00422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Колбоса-Аббасов</w:t>
      </w:r>
      <w:proofErr w:type="spellEnd"/>
      <w:r w:rsidR="0057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Мих</w:t>
      </w:r>
      <w:r w:rsidR="00472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ил Иванович</w:t>
      </w:r>
      <w:r w:rsidR="00FE689A" w:rsidRPr="00422530">
        <w:rPr>
          <w:rFonts w:ascii="Times New Roman" w:hAnsi="Times New Roman" w:cs="Times New Roman"/>
          <w:sz w:val="28"/>
          <w:szCs w:val="28"/>
        </w:rPr>
        <w:t>;</w:t>
      </w:r>
    </w:p>
    <w:p w:rsidR="00FE689A" w:rsidRPr="00422530" w:rsidRDefault="00DF02CA" w:rsidP="00A418F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УФССП по 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FE689A" w:rsidRPr="00422530">
        <w:rPr>
          <w:rFonts w:ascii="Times New Roman" w:hAnsi="Times New Roman" w:cs="Times New Roman"/>
          <w:sz w:val="28"/>
          <w:szCs w:val="28"/>
        </w:rPr>
        <w:t>;</w:t>
      </w:r>
    </w:p>
    <w:p w:rsidR="00FE689A" w:rsidRPr="00422530" w:rsidRDefault="00253FE4" w:rsidP="00A418F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="00244311">
        <w:rPr>
          <w:rFonts w:ascii="Times New Roman" w:hAnsi="Times New Roman" w:cs="Times New Roman"/>
          <w:sz w:val="28"/>
          <w:szCs w:val="28"/>
        </w:rPr>
        <w:t>ЗАО</w:t>
      </w:r>
      <w:r w:rsidR="00DF02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2CA">
        <w:rPr>
          <w:rFonts w:ascii="Times New Roman" w:hAnsi="Times New Roman" w:cs="Times New Roman"/>
          <w:sz w:val="28"/>
          <w:szCs w:val="28"/>
        </w:rPr>
        <w:t>Бурводопроводстрой</w:t>
      </w:r>
      <w:proofErr w:type="spellEnd"/>
      <w:r w:rsidR="00DF02CA">
        <w:rPr>
          <w:rFonts w:ascii="Times New Roman" w:hAnsi="Times New Roman" w:cs="Times New Roman"/>
          <w:sz w:val="28"/>
          <w:szCs w:val="28"/>
        </w:rPr>
        <w:t>» -</w:t>
      </w:r>
      <w:r w:rsidR="00FE689A" w:rsidRPr="0042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Анатолий Владимирович Долганов</w:t>
      </w:r>
      <w:r w:rsidR="00FE689A" w:rsidRPr="00422530">
        <w:rPr>
          <w:rFonts w:ascii="Times New Roman" w:hAnsi="Times New Roman" w:cs="Times New Roman"/>
          <w:sz w:val="28"/>
          <w:szCs w:val="28"/>
        </w:rPr>
        <w:t>.</w:t>
      </w:r>
    </w:p>
    <w:p w:rsidR="00652B4D" w:rsidRPr="00652B4D" w:rsidRDefault="00652B4D" w:rsidP="00A418F6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</w:rPr>
        <w:t>Об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организациями </w:t>
      </w:r>
      <w:r w:rsidRPr="00652B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2B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2B4D">
        <w:rPr>
          <w:rFonts w:ascii="Times New Roman" w:hAnsi="Times New Roman" w:cs="Times New Roman"/>
          <w:sz w:val="28"/>
          <w:szCs w:val="28"/>
        </w:rPr>
        <w:t>орно-Алтайска на предупредительные меры по охране труда 20% отчислений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9A" w:rsidRPr="00652B4D" w:rsidRDefault="00FE689A" w:rsidP="00471BD7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B4D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652B4D" w:rsidRPr="0090668B" w:rsidRDefault="003F7601" w:rsidP="0090668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</w:rPr>
        <w:t>ый специалист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отдела страхования профессиональных рисков ГУ-РО «Фонд социального страхования Российской</w:t>
      </w:r>
      <w:r w:rsidR="0000361B"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Республике Алтай» - </w:t>
      </w:r>
      <w:proofErr w:type="spellStart"/>
      <w:r w:rsidRPr="001D37EC">
        <w:rPr>
          <w:rFonts w:ascii="Times New Roman" w:eastAsia="Times New Roman" w:hAnsi="Times New Roman" w:cs="Times New Roman"/>
          <w:sz w:val="28"/>
          <w:szCs w:val="28"/>
        </w:rPr>
        <w:t>Братанчук</w:t>
      </w:r>
      <w:proofErr w:type="spellEnd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689A" w:rsidRPr="00422530">
        <w:rPr>
          <w:rFonts w:ascii="Times New Roman" w:hAnsi="Times New Roman" w:cs="Times New Roman"/>
          <w:sz w:val="28"/>
          <w:szCs w:val="28"/>
        </w:rPr>
        <w:t>.</w:t>
      </w:r>
    </w:p>
    <w:p w:rsidR="00652B4D" w:rsidRPr="00652B4D" w:rsidRDefault="00652B4D" w:rsidP="00A418F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4D">
        <w:rPr>
          <w:rFonts w:ascii="Times New Roman" w:hAnsi="Times New Roman" w:cs="Times New Roman"/>
          <w:sz w:val="28"/>
          <w:szCs w:val="28"/>
        </w:rPr>
        <w:t>Об  обучении и проверки знаний требований охраны труда в организациях  Муниципального образования города Горно-Алтайска.</w:t>
      </w:r>
    </w:p>
    <w:p w:rsidR="00FE689A" w:rsidRPr="00422530" w:rsidRDefault="00FE689A" w:rsidP="00A418F6">
      <w:pPr>
        <w:pStyle w:val="a4"/>
        <w:widowControl w:val="0"/>
        <w:autoSpaceDE w:val="0"/>
        <w:autoSpaceDN w:val="0"/>
        <w:spacing w:after="0" w:line="240" w:lineRule="auto"/>
        <w:ind w:left="644"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471BD7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FE689A" w:rsidRPr="00422530" w:rsidRDefault="00FE689A" w:rsidP="00A418F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Консультант Отдела труда Администрации города Горно-Алтайск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530"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 w:rsidRPr="00422530">
        <w:rPr>
          <w:rFonts w:ascii="Times New Roman" w:hAnsi="Times New Roman" w:cs="Times New Roman"/>
          <w:sz w:val="28"/>
          <w:szCs w:val="28"/>
        </w:rPr>
        <w:t xml:space="preserve">  Елена Георгиевна ;</w:t>
      </w:r>
    </w:p>
    <w:p w:rsidR="00FE689A" w:rsidRPr="00422530" w:rsidRDefault="001E1E1A" w:rsidP="00A418F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7A1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7A17">
        <w:rPr>
          <w:rFonts w:ascii="Times New Roman" w:hAnsi="Times New Roman" w:cs="Times New Roman"/>
          <w:sz w:val="28"/>
          <w:szCs w:val="28"/>
        </w:rPr>
        <w:t xml:space="preserve">  МБУ «Молодежный центр города Горно-Алтайска» </w:t>
      </w:r>
      <w:proofErr w:type="spellStart"/>
      <w:r w:rsidRPr="00637A17">
        <w:rPr>
          <w:rFonts w:ascii="Times New Roman" w:hAnsi="Times New Roman" w:cs="Times New Roman"/>
          <w:sz w:val="28"/>
          <w:szCs w:val="28"/>
        </w:rPr>
        <w:t>Вязников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7A17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FE689A" w:rsidRDefault="001E1E1A" w:rsidP="00A418F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37A17">
        <w:rPr>
          <w:rFonts w:ascii="Times New Roman" w:hAnsi="Times New Roman" w:cs="Times New Roman"/>
          <w:sz w:val="28"/>
          <w:szCs w:val="28"/>
        </w:rPr>
        <w:t xml:space="preserve">МБОУ «Вечерняя (сменная) школа </w:t>
      </w:r>
      <w:proofErr w:type="gramStart"/>
      <w:r w:rsidRPr="00637A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A17">
        <w:rPr>
          <w:rFonts w:ascii="Times New Roman" w:hAnsi="Times New Roman" w:cs="Times New Roman"/>
          <w:sz w:val="28"/>
          <w:szCs w:val="28"/>
        </w:rPr>
        <w:t>. Горно-Алтайска» Терентьев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A17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1E1E1A" w:rsidRPr="00422530" w:rsidRDefault="001E1E1A" w:rsidP="00A418F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637A17">
        <w:rPr>
          <w:rFonts w:ascii="Times New Roman" w:hAnsi="Times New Roman" w:cs="Times New Roman"/>
          <w:sz w:val="28"/>
          <w:szCs w:val="28"/>
        </w:rPr>
        <w:t>МБОУ ДОД «Горно-Алтайская детская художественная школа» Романенко Н.Н.</w:t>
      </w:r>
    </w:p>
    <w:p w:rsidR="00FE689A" w:rsidRDefault="0047421D" w:rsidP="00A418F6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7421D">
        <w:rPr>
          <w:rFonts w:ascii="Times New Roman" w:hAnsi="Times New Roman" w:cs="Times New Roman"/>
          <w:sz w:val="28"/>
          <w:szCs w:val="28"/>
        </w:rPr>
        <w:t>Об организации и проведении специальной оценки условий труда в организациях всех форм собственности.</w:t>
      </w:r>
    </w:p>
    <w:p w:rsidR="0047421D" w:rsidRPr="00422530" w:rsidRDefault="0047421D" w:rsidP="00DA2F52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  <w:u w:val="single"/>
        </w:rPr>
        <w:t>Информирует:</w:t>
      </w:r>
    </w:p>
    <w:p w:rsidR="00DF02CA" w:rsidRPr="00422530" w:rsidRDefault="00DF02CA" w:rsidP="00A418F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Ведущий специалист по охране труда БУ РА «Управления социальной поддержки населения города Горно-Алтайска» 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>айрамов Александр Анатольевич;</w:t>
      </w:r>
    </w:p>
    <w:p w:rsidR="00FE689A" w:rsidRPr="0047421D" w:rsidRDefault="00080CA5" w:rsidP="00A418F6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по охране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</w:t>
      </w:r>
      <w:r w:rsidR="006741FA">
        <w:rPr>
          <w:rFonts w:ascii="Times New Roman" w:hAnsi="Times New Roman" w:cs="Times New Roman"/>
          <w:sz w:val="28"/>
          <w:szCs w:val="28"/>
        </w:rPr>
        <w:t xml:space="preserve"> «Чистый город», ООО «</w:t>
      </w:r>
      <w:proofErr w:type="spellStart"/>
      <w:r w:rsidR="006741FA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6741FA">
        <w:rPr>
          <w:rFonts w:ascii="Times New Roman" w:hAnsi="Times New Roman" w:cs="Times New Roman"/>
          <w:sz w:val="28"/>
          <w:szCs w:val="28"/>
        </w:rPr>
        <w:t>Эко-Регион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6741FA">
        <w:rPr>
          <w:rFonts w:ascii="Times New Roman" w:hAnsi="Times New Roman" w:cs="Times New Roman"/>
          <w:sz w:val="28"/>
          <w:szCs w:val="28"/>
        </w:rPr>
        <w:t>Травкова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2F26A3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47421D" w:rsidRDefault="006741FA" w:rsidP="00A418F6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АУ РА «Государственного национального театра танца и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Ивановна.</w:t>
      </w:r>
      <w:r w:rsidR="00474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42777" w:rsidRDefault="00842777" w:rsidP="0047421D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gramStart"/>
      <w:r w:rsidR="006741FA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«Национального драматического театра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П.В.Кучияк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Синькова Татьяна Борисовна</w:t>
      </w:r>
      <w:r w:rsidR="0067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41" w:rsidRDefault="00DB4C41" w:rsidP="00FE689A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DA2F52" w:rsidRDefault="00FE689A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DA2F52" w:rsidRDefault="007D3C10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21590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9" name="Рисунок 1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F52" w:rsidRPr="00422530">
        <w:rPr>
          <w:rFonts w:ascii="Times New Roman" w:hAnsi="Times New Roman" w:cs="Times New Roman"/>
          <w:sz w:val="28"/>
          <w:szCs w:val="28"/>
        </w:rPr>
        <w:t>М</w:t>
      </w:r>
      <w:r w:rsidR="00FE689A" w:rsidRPr="00422530">
        <w:rPr>
          <w:rFonts w:ascii="Times New Roman" w:hAnsi="Times New Roman" w:cs="Times New Roman"/>
          <w:sz w:val="28"/>
          <w:szCs w:val="28"/>
        </w:rPr>
        <w:t>ежведомственной</w:t>
      </w:r>
    </w:p>
    <w:p w:rsidR="00FE689A" w:rsidRPr="00422530" w:rsidRDefault="00FE689A" w:rsidP="00DA2F52">
      <w:pPr>
        <w:widowControl w:val="0"/>
        <w:autoSpaceDE w:val="0"/>
        <w:autoSpaceDN w:val="0"/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комисси</w:t>
      </w:r>
      <w:r w:rsidR="001E1E1A">
        <w:rPr>
          <w:rFonts w:ascii="Times New Roman" w:hAnsi="Times New Roman" w:cs="Times New Roman"/>
          <w:sz w:val="28"/>
          <w:szCs w:val="28"/>
        </w:rPr>
        <w:t>и</w:t>
      </w:r>
      <w:r w:rsidRPr="00422530">
        <w:rPr>
          <w:rFonts w:ascii="Times New Roman" w:hAnsi="Times New Roman" w:cs="Times New Roman"/>
          <w:sz w:val="28"/>
          <w:szCs w:val="28"/>
        </w:rPr>
        <w:t xml:space="preserve"> по охране труда   </w:t>
      </w:r>
      <w:r w:rsidR="00DA2F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3C10">
        <w:rPr>
          <w:rFonts w:ascii="Times New Roman" w:hAnsi="Times New Roman" w:cs="Times New Roman"/>
          <w:sz w:val="28"/>
          <w:szCs w:val="28"/>
        </w:rPr>
        <w:t xml:space="preserve">    </w:t>
      </w:r>
      <w:r w:rsidR="00DA2F52">
        <w:rPr>
          <w:rFonts w:ascii="Times New Roman" w:hAnsi="Times New Roman" w:cs="Times New Roman"/>
          <w:sz w:val="28"/>
          <w:szCs w:val="28"/>
        </w:rPr>
        <w:t xml:space="preserve">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  </w:t>
      </w:r>
      <w:r w:rsidR="00DA2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3C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2530">
        <w:rPr>
          <w:rFonts w:ascii="Times New Roman" w:hAnsi="Times New Roman" w:cs="Times New Roman"/>
          <w:sz w:val="28"/>
          <w:szCs w:val="28"/>
        </w:rPr>
        <w:t xml:space="preserve">В.Г.Емельянов </w:t>
      </w:r>
      <w:r w:rsidR="007D3C1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50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422530" w:rsidTr="005061E7">
        <w:tc>
          <w:tcPr>
            <w:tcW w:w="4039" w:type="dxa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3917C0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3917C0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7D3C10" w:rsidTr="005061E7">
        <w:trPr>
          <w:trHeight w:val="794"/>
        </w:trPr>
        <w:tc>
          <w:tcPr>
            <w:tcW w:w="9851" w:type="dxa"/>
            <w:gridSpan w:val="4"/>
          </w:tcPr>
          <w:p w:rsidR="00FE689A" w:rsidRPr="003917C0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3917C0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3917C0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3917C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3917C0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917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FE689A" w:rsidRPr="007D3C10" w:rsidTr="005061E7">
        <w:trPr>
          <w:trHeight w:val="80"/>
        </w:trPr>
        <w:tc>
          <w:tcPr>
            <w:tcW w:w="4815" w:type="dxa"/>
            <w:gridSpan w:val="2"/>
          </w:tcPr>
          <w:p w:rsidR="00FE689A" w:rsidRPr="00422530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422530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89A" w:rsidRPr="00422530" w:rsidRDefault="00FE689A" w:rsidP="00FE689A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689A" w:rsidRPr="00422530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7421D">
        <w:rPr>
          <w:rFonts w:ascii="Times New Roman" w:hAnsi="Times New Roman" w:cs="Times New Roman"/>
          <w:b/>
          <w:sz w:val="28"/>
          <w:szCs w:val="28"/>
        </w:rPr>
        <w:t>1</w:t>
      </w:r>
    </w:p>
    <w:p w:rsidR="00FE689A" w:rsidRPr="00010402" w:rsidRDefault="00472998" w:rsidP="00472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FE689A" w:rsidRPr="00010402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год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9A" w:rsidRPr="000104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689A" w:rsidRPr="00010402">
        <w:rPr>
          <w:rFonts w:ascii="Times New Roman" w:hAnsi="Times New Roman" w:cs="Times New Roman"/>
          <w:sz w:val="28"/>
          <w:szCs w:val="28"/>
        </w:rPr>
        <w:t>. Горно-Алтайск</w:t>
      </w:r>
    </w:p>
    <w:p w:rsidR="00357CC0" w:rsidRPr="00010402" w:rsidRDefault="00010402" w:rsidP="00E90C94">
      <w:pPr>
        <w:widowControl w:val="0"/>
        <w:autoSpaceDE w:val="0"/>
        <w:autoSpaceDN w:val="0"/>
        <w:spacing w:before="160" w:after="0" w:line="240" w:lineRule="auto"/>
        <w:ind w:right="200" w:firstLine="360"/>
        <w:jc w:val="both"/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689A" w:rsidRPr="00010402">
        <w:rPr>
          <w:rFonts w:ascii="Times New Roman" w:hAnsi="Times New Roman" w:cs="Times New Roman"/>
          <w:sz w:val="28"/>
          <w:szCs w:val="28"/>
        </w:rPr>
        <w:t>Заслушав информацию ведущего спе</w:t>
      </w:r>
      <w:r w:rsidR="00153D6F" w:rsidRPr="00010402">
        <w:rPr>
          <w:rFonts w:ascii="Times New Roman" w:hAnsi="Times New Roman" w:cs="Times New Roman"/>
          <w:sz w:val="28"/>
          <w:szCs w:val="28"/>
        </w:rPr>
        <w:t xml:space="preserve">циалиста по охране труда </w:t>
      </w:r>
      <w:proofErr w:type="gramStart"/>
      <w:r w:rsidR="00153D6F" w:rsidRPr="0001040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153D6F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УСПН г. Горно-Алтайска Байрамова А.А., </w:t>
      </w:r>
      <w:r w:rsidR="00897C69" w:rsidRPr="00010402">
        <w:rPr>
          <w:rFonts w:ascii="Times New Roman" w:hAnsi="Times New Roman" w:cs="Times New Roman"/>
          <w:sz w:val="28"/>
          <w:szCs w:val="28"/>
        </w:rPr>
        <w:t>Специалист по охране труда ООО «</w:t>
      </w:r>
      <w:proofErr w:type="spellStart"/>
      <w:r w:rsidR="00897C69" w:rsidRPr="00010402">
        <w:rPr>
          <w:rFonts w:ascii="Times New Roman" w:hAnsi="Times New Roman" w:cs="Times New Roman"/>
          <w:sz w:val="28"/>
          <w:szCs w:val="28"/>
        </w:rPr>
        <w:t>Дормостстрой</w:t>
      </w:r>
      <w:proofErr w:type="spellEnd"/>
      <w:r w:rsidR="00897C69" w:rsidRPr="0001040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897C69" w:rsidRPr="00010402">
        <w:rPr>
          <w:rFonts w:ascii="Times New Roman" w:hAnsi="Times New Roman" w:cs="Times New Roman"/>
          <w:sz w:val="28"/>
          <w:szCs w:val="28"/>
        </w:rPr>
        <w:t>Колбоса-Аббасова</w:t>
      </w:r>
      <w:proofErr w:type="spellEnd"/>
      <w:r w:rsidR="00897C69" w:rsidRPr="00010402">
        <w:rPr>
          <w:rFonts w:ascii="Times New Roman" w:hAnsi="Times New Roman" w:cs="Times New Roman"/>
          <w:sz w:val="28"/>
          <w:szCs w:val="28"/>
        </w:rPr>
        <w:t xml:space="preserve">  Михаила  Ивановича</w:t>
      </w:r>
      <w:r w:rsidR="00FE689A" w:rsidRPr="00010402">
        <w:rPr>
          <w:rFonts w:ascii="Times New Roman" w:hAnsi="Times New Roman" w:cs="Times New Roman"/>
          <w:sz w:val="28"/>
          <w:szCs w:val="28"/>
        </w:rPr>
        <w:t>,</w:t>
      </w:r>
      <w:r w:rsidR="00897C69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инженера по охране труда </w:t>
      </w:r>
      <w:r w:rsidR="00897C69" w:rsidRPr="00010402">
        <w:rPr>
          <w:rFonts w:ascii="Times New Roman" w:hAnsi="Times New Roman" w:cs="Times New Roman"/>
          <w:sz w:val="28"/>
          <w:szCs w:val="28"/>
        </w:rPr>
        <w:t xml:space="preserve">УФССП по РА – </w:t>
      </w:r>
      <w:proofErr w:type="spellStart"/>
      <w:r w:rsidR="00897C69" w:rsidRPr="00010402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="00897C69" w:rsidRPr="00010402">
        <w:rPr>
          <w:rFonts w:ascii="Times New Roman" w:hAnsi="Times New Roman" w:cs="Times New Roman"/>
          <w:sz w:val="28"/>
          <w:szCs w:val="28"/>
        </w:rPr>
        <w:t xml:space="preserve"> Николая Ивановича, </w:t>
      </w:r>
      <w:r w:rsidR="00244311" w:rsidRPr="0001040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97C69" w:rsidRPr="00010402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244311" w:rsidRPr="00010402">
        <w:rPr>
          <w:rFonts w:ascii="Times New Roman" w:hAnsi="Times New Roman" w:cs="Times New Roman"/>
          <w:sz w:val="28"/>
          <w:szCs w:val="28"/>
        </w:rPr>
        <w:t>ЗАО</w:t>
      </w:r>
      <w:r w:rsidR="00897C69" w:rsidRPr="00010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C69" w:rsidRPr="00010402">
        <w:rPr>
          <w:rFonts w:ascii="Times New Roman" w:hAnsi="Times New Roman" w:cs="Times New Roman"/>
          <w:sz w:val="28"/>
          <w:szCs w:val="28"/>
        </w:rPr>
        <w:t>Бурводопроводстрой</w:t>
      </w:r>
      <w:proofErr w:type="spellEnd"/>
      <w:r w:rsidR="00897C69" w:rsidRPr="00010402">
        <w:rPr>
          <w:rFonts w:ascii="Times New Roman" w:hAnsi="Times New Roman" w:cs="Times New Roman"/>
          <w:sz w:val="28"/>
          <w:szCs w:val="28"/>
        </w:rPr>
        <w:t xml:space="preserve">» - </w:t>
      </w:r>
      <w:r w:rsidR="00244311" w:rsidRPr="00010402">
        <w:rPr>
          <w:rFonts w:ascii="Times New Roman" w:hAnsi="Times New Roman" w:cs="Times New Roman"/>
          <w:sz w:val="28"/>
          <w:szCs w:val="28"/>
        </w:rPr>
        <w:t>Долганова Анатолия Владимировича</w:t>
      </w:r>
      <w:r w:rsidR="00897C69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897C69" w:rsidRPr="00010402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9874B4" w:rsidRPr="00010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причинах несчастных случаев, произошедших в  2014 году</w:t>
      </w:r>
      <w:r w:rsidR="00253FE4" w:rsidRPr="00010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мерах  принятых</w:t>
      </w:r>
      <w:r w:rsidR="00253FE4" w:rsidRPr="00010402"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  <w:t xml:space="preserve"> руководством организаций по недопущению повторных случаев производственного травматизма.</w:t>
      </w:r>
      <w:r w:rsidR="00FE689A" w:rsidRPr="00010402">
        <w:rPr>
          <w:rFonts w:ascii="Times New Roman" w:hAnsi="Times New Roman" w:cs="Times New Roman"/>
          <w:sz w:val="28"/>
          <w:szCs w:val="28"/>
        </w:rPr>
        <w:t xml:space="preserve"> </w:t>
      </w:r>
      <w:r w:rsidR="00357CC0" w:rsidRPr="00010402">
        <w:rPr>
          <w:rFonts w:ascii="Times New Roman" w:hAnsi="Times New Roman" w:cs="Times New Roman"/>
          <w:sz w:val="28"/>
          <w:szCs w:val="28"/>
        </w:rPr>
        <w:t>Анализ производственного травматизма показал, что за 2014 год на предприятиях Горно-Алтайска пострадало 29 человек, в том числе 4 тяжёлых  и один со смертельным исходом, что на  27,4 % меньше чем в 2013 году.</w:t>
      </w:r>
      <w:r w:rsidR="00357CC0" w:rsidRPr="00010402">
        <w:rPr>
          <w:rFonts w:ascii="Times New Roman" w:hAnsi="Times New Roman"/>
          <w:color w:val="000000"/>
          <w:sz w:val="28"/>
          <w:szCs w:val="28"/>
        </w:rPr>
        <w:t xml:space="preserve"> Число  дней нетрудоспособности у пострадавших с утратой трудоспособности  составило в 2014 году-1181 день, в 2013 - 1136 дней, сумма выплаченная по больничному листу за 2014 год составила 753936,66р. что на одного пострадавшего составляет- 35506,75р. В 2013году -804834,68</w:t>
      </w:r>
      <w:proofErr w:type="gramStart"/>
      <w:r w:rsidR="00357CC0" w:rsidRPr="0001040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57CC0" w:rsidRPr="00010402">
        <w:rPr>
          <w:rFonts w:ascii="Times New Roman" w:hAnsi="Times New Roman"/>
          <w:color w:val="000000"/>
          <w:sz w:val="28"/>
          <w:szCs w:val="28"/>
        </w:rPr>
        <w:t xml:space="preserve"> и на одного пострадавшего-21179,86р.</w:t>
      </w:r>
      <w:r w:rsidR="00253FE4" w:rsidRPr="00010402">
        <w:rPr>
          <w:rFonts w:ascii="Times New Roman" w:hAnsi="Times New Roman"/>
          <w:color w:val="000000"/>
          <w:sz w:val="28"/>
          <w:szCs w:val="28"/>
        </w:rPr>
        <w:t xml:space="preserve"> В целом по Республики Алтай г</w:t>
      </w:r>
      <w:proofErr w:type="gramStart"/>
      <w:r w:rsidR="00253FE4" w:rsidRPr="00010402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253FE4" w:rsidRPr="00010402">
        <w:rPr>
          <w:rFonts w:ascii="Times New Roman" w:hAnsi="Times New Roman"/>
          <w:color w:val="000000"/>
          <w:sz w:val="28"/>
          <w:szCs w:val="28"/>
        </w:rPr>
        <w:t>орно-Алтайск по травматизму находится на первом месте.</w:t>
      </w:r>
    </w:p>
    <w:p w:rsidR="00FE689A" w:rsidRPr="00422530" w:rsidRDefault="00FE689A" w:rsidP="00606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456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44565">
        <w:rPr>
          <w:rFonts w:ascii="Times New Roman" w:hAnsi="Times New Roman" w:cs="Times New Roman"/>
          <w:sz w:val="28"/>
          <w:szCs w:val="28"/>
        </w:rPr>
        <w:t>Дормострой</w:t>
      </w:r>
      <w:proofErr w:type="spellEnd"/>
      <w:r w:rsidR="00F44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65">
        <w:rPr>
          <w:rFonts w:ascii="Times New Roman" w:hAnsi="Times New Roman" w:cs="Times New Roman"/>
          <w:sz w:val="28"/>
          <w:szCs w:val="28"/>
        </w:rPr>
        <w:t>за 2014 пострадал один работник  и получил тяжёлую степень тяжести</w:t>
      </w:r>
      <w:r w:rsidR="00EB4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D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65">
        <w:rPr>
          <w:rFonts w:ascii="Times New Roman" w:hAnsi="Times New Roman" w:cs="Times New Roman"/>
          <w:sz w:val="28"/>
          <w:szCs w:val="28"/>
        </w:rPr>
        <w:t>УФССП пострадали 3 с</w:t>
      </w:r>
      <w:r w:rsidR="00EB4DD7">
        <w:rPr>
          <w:rFonts w:ascii="Times New Roman" w:hAnsi="Times New Roman" w:cs="Times New Roman"/>
          <w:sz w:val="28"/>
          <w:szCs w:val="28"/>
        </w:rPr>
        <w:t>о</w:t>
      </w:r>
      <w:r w:rsidR="00F44565">
        <w:rPr>
          <w:rFonts w:ascii="Times New Roman" w:hAnsi="Times New Roman" w:cs="Times New Roman"/>
          <w:sz w:val="28"/>
          <w:szCs w:val="28"/>
        </w:rPr>
        <w:t>трудника</w:t>
      </w:r>
      <w:r w:rsidR="00EB4DD7">
        <w:rPr>
          <w:rFonts w:ascii="Times New Roman" w:hAnsi="Times New Roman" w:cs="Times New Roman"/>
          <w:sz w:val="28"/>
          <w:szCs w:val="28"/>
        </w:rPr>
        <w:t xml:space="preserve"> с легкой степенью, в</w:t>
      </w:r>
      <w:r w:rsidR="00EB4DD7" w:rsidRPr="00EB4DD7">
        <w:rPr>
          <w:rFonts w:ascii="Times New Roman" w:hAnsi="Times New Roman" w:cs="Times New Roman"/>
          <w:sz w:val="28"/>
          <w:szCs w:val="28"/>
        </w:rPr>
        <w:t xml:space="preserve"> </w:t>
      </w:r>
      <w:r w:rsidR="00244311">
        <w:rPr>
          <w:rFonts w:ascii="Times New Roman" w:hAnsi="Times New Roman" w:cs="Times New Roman"/>
          <w:sz w:val="28"/>
          <w:szCs w:val="28"/>
        </w:rPr>
        <w:t>ЗАО</w:t>
      </w:r>
      <w:r w:rsidR="00EB4D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4DD7">
        <w:rPr>
          <w:rFonts w:ascii="Times New Roman" w:hAnsi="Times New Roman" w:cs="Times New Roman"/>
          <w:sz w:val="28"/>
          <w:szCs w:val="28"/>
        </w:rPr>
        <w:t>Бурводопроводстрой</w:t>
      </w:r>
      <w:proofErr w:type="spellEnd"/>
      <w:r w:rsidR="00EB4DD7">
        <w:rPr>
          <w:rFonts w:ascii="Times New Roman" w:hAnsi="Times New Roman" w:cs="Times New Roman"/>
          <w:sz w:val="28"/>
          <w:szCs w:val="28"/>
        </w:rPr>
        <w:t>» пострадало 2 сотрудника с легкой степенью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22530">
        <w:rPr>
          <w:rFonts w:ascii="Times New Roman" w:hAnsi="Times New Roman" w:cs="Times New Roman"/>
          <w:sz w:val="28"/>
          <w:szCs w:val="28"/>
        </w:rPr>
        <w:t xml:space="preserve">омиссия отмечает, </w:t>
      </w:r>
      <w:r w:rsidR="003A420F">
        <w:rPr>
          <w:rFonts w:ascii="Times New Roman" w:hAnsi="Times New Roman" w:cs="Times New Roman"/>
          <w:sz w:val="28"/>
          <w:szCs w:val="28"/>
        </w:rPr>
        <w:t xml:space="preserve">в данных организациях проведена внеплановая проверка знаний </w:t>
      </w:r>
      <w:proofErr w:type="gramStart"/>
      <w:r w:rsidR="003A420F">
        <w:rPr>
          <w:rFonts w:ascii="Times New Roman" w:hAnsi="Times New Roman" w:cs="Times New Roman"/>
          <w:sz w:val="28"/>
          <w:szCs w:val="28"/>
        </w:rPr>
        <w:t>требовани</w:t>
      </w:r>
      <w:r w:rsidR="00E90C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A420F">
        <w:rPr>
          <w:rFonts w:ascii="Times New Roman" w:hAnsi="Times New Roman" w:cs="Times New Roman"/>
          <w:sz w:val="28"/>
          <w:szCs w:val="28"/>
        </w:rPr>
        <w:t xml:space="preserve"> охраны труда работников заняты на опасных видах работ</w:t>
      </w:r>
      <w:r w:rsidR="00606A98">
        <w:rPr>
          <w:rFonts w:ascii="Times New Roman" w:hAnsi="Times New Roman" w:cs="Times New Roman"/>
          <w:sz w:val="28"/>
          <w:szCs w:val="28"/>
        </w:rPr>
        <w:t xml:space="preserve"> и внеочередной инструктаж по технике безопасности.</w:t>
      </w:r>
    </w:p>
    <w:p w:rsidR="00FE689A" w:rsidRPr="00422530" w:rsidRDefault="00FE689A" w:rsidP="00606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E689A" w:rsidRPr="00422530" w:rsidRDefault="00FE689A" w:rsidP="00606A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Информаци</w:t>
      </w:r>
      <w:r w:rsidR="00153D6F">
        <w:rPr>
          <w:rFonts w:ascii="Times New Roman" w:hAnsi="Times New Roman" w:cs="Times New Roman"/>
          <w:sz w:val="28"/>
          <w:szCs w:val="28"/>
        </w:rPr>
        <w:t xml:space="preserve">ю </w:t>
      </w:r>
      <w:r w:rsidRPr="00422530">
        <w:rPr>
          <w:rFonts w:ascii="Times New Roman" w:hAnsi="Times New Roman" w:cs="Times New Roman"/>
          <w:sz w:val="28"/>
          <w:szCs w:val="28"/>
        </w:rPr>
        <w:t xml:space="preserve">ведущего специалиста по охране труда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 УСПН г. Горно-Алтайска Байрамова А.А., </w:t>
      </w:r>
      <w:r w:rsidR="003A420F">
        <w:rPr>
          <w:rFonts w:ascii="Times New Roman" w:hAnsi="Times New Roman" w:cs="Times New Roman"/>
          <w:sz w:val="28"/>
          <w:szCs w:val="28"/>
        </w:rPr>
        <w:t>с</w:t>
      </w:r>
      <w:r w:rsidR="003A420F" w:rsidRPr="00422530">
        <w:rPr>
          <w:rFonts w:ascii="Times New Roman" w:hAnsi="Times New Roman" w:cs="Times New Roman"/>
          <w:sz w:val="28"/>
          <w:szCs w:val="28"/>
        </w:rPr>
        <w:t xml:space="preserve">пециалист по охране труда </w:t>
      </w:r>
      <w:r w:rsidR="003A420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A420F">
        <w:rPr>
          <w:rFonts w:ascii="Times New Roman" w:hAnsi="Times New Roman" w:cs="Times New Roman"/>
          <w:sz w:val="28"/>
          <w:szCs w:val="28"/>
        </w:rPr>
        <w:t>Дормостстрой</w:t>
      </w:r>
      <w:proofErr w:type="spellEnd"/>
      <w:r w:rsidR="003A420F">
        <w:rPr>
          <w:rFonts w:ascii="Times New Roman" w:hAnsi="Times New Roman" w:cs="Times New Roman"/>
          <w:sz w:val="28"/>
          <w:szCs w:val="28"/>
        </w:rPr>
        <w:t>»</w:t>
      </w:r>
      <w:r w:rsidR="003A420F" w:rsidRPr="00422530">
        <w:rPr>
          <w:rFonts w:ascii="Times New Roman" w:hAnsi="Times New Roman" w:cs="Times New Roman"/>
          <w:sz w:val="28"/>
          <w:szCs w:val="28"/>
        </w:rPr>
        <w:t xml:space="preserve"> -</w:t>
      </w:r>
      <w:r w:rsidR="003A4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0F">
        <w:rPr>
          <w:rFonts w:ascii="Times New Roman" w:hAnsi="Times New Roman" w:cs="Times New Roman"/>
          <w:sz w:val="28"/>
          <w:szCs w:val="28"/>
        </w:rPr>
        <w:t>Колбоса-Аббасова</w:t>
      </w:r>
      <w:proofErr w:type="spellEnd"/>
      <w:r w:rsidR="003A420F">
        <w:rPr>
          <w:rFonts w:ascii="Times New Roman" w:hAnsi="Times New Roman" w:cs="Times New Roman"/>
          <w:sz w:val="28"/>
          <w:szCs w:val="28"/>
        </w:rPr>
        <w:t xml:space="preserve">  Михаила  Ивановича</w:t>
      </w:r>
      <w:r w:rsidR="003A420F" w:rsidRPr="009874B4">
        <w:rPr>
          <w:rFonts w:ascii="Times New Roman" w:hAnsi="Times New Roman" w:cs="Times New Roman"/>
          <w:sz w:val="28"/>
          <w:szCs w:val="28"/>
        </w:rPr>
        <w:t>,</w:t>
      </w:r>
      <w:r w:rsidR="003A420F">
        <w:rPr>
          <w:rFonts w:ascii="Times New Roman" w:hAnsi="Times New Roman" w:cs="Times New Roman"/>
          <w:sz w:val="28"/>
          <w:szCs w:val="28"/>
        </w:rPr>
        <w:t xml:space="preserve"> </w:t>
      </w:r>
      <w:r w:rsidR="003A420F" w:rsidRPr="009874B4">
        <w:rPr>
          <w:rFonts w:ascii="Times New Roman" w:hAnsi="Times New Roman" w:cs="Times New Roman"/>
          <w:sz w:val="28"/>
          <w:szCs w:val="28"/>
        </w:rPr>
        <w:t xml:space="preserve">инженера по охране труда </w:t>
      </w:r>
      <w:r w:rsidR="003A420F">
        <w:rPr>
          <w:rFonts w:ascii="Times New Roman" w:hAnsi="Times New Roman" w:cs="Times New Roman"/>
          <w:sz w:val="28"/>
          <w:szCs w:val="28"/>
        </w:rPr>
        <w:t xml:space="preserve">УФССП по РА – </w:t>
      </w:r>
      <w:proofErr w:type="spellStart"/>
      <w:r w:rsidR="003A420F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="003A420F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="003A420F">
        <w:rPr>
          <w:rFonts w:ascii="Times New Roman" w:hAnsi="Times New Roman" w:cs="Times New Roman"/>
          <w:sz w:val="28"/>
          <w:szCs w:val="28"/>
        </w:rPr>
        <w:lastRenderedPageBreak/>
        <w:t xml:space="preserve">Ивановича, </w:t>
      </w:r>
      <w:r w:rsidR="00153D6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A420F">
        <w:rPr>
          <w:rFonts w:ascii="Times New Roman" w:hAnsi="Times New Roman" w:cs="Times New Roman"/>
          <w:sz w:val="28"/>
          <w:szCs w:val="28"/>
        </w:rPr>
        <w:t>инженера</w:t>
      </w:r>
      <w:r w:rsidR="003A420F" w:rsidRPr="00897C69">
        <w:rPr>
          <w:rFonts w:ascii="Times New Roman" w:hAnsi="Times New Roman" w:cs="Times New Roman"/>
          <w:sz w:val="28"/>
          <w:szCs w:val="28"/>
        </w:rPr>
        <w:t xml:space="preserve"> </w:t>
      </w:r>
      <w:r w:rsidR="00153D6F">
        <w:rPr>
          <w:rFonts w:ascii="Times New Roman" w:hAnsi="Times New Roman" w:cs="Times New Roman"/>
          <w:sz w:val="28"/>
          <w:szCs w:val="28"/>
        </w:rPr>
        <w:t>ЗАО</w:t>
      </w:r>
      <w:r w:rsidR="003A4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420F">
        <w:rPr>
          <w:rFonts w:ascii="Times New Roman" w:hAnsi="Times New Roman" w:cs="Times New Roman"/>
          <w:sz w:val="28"/>
          <w:szCs w:val="28"/>
        </w:rPr>
        <w:t>Бурводопроводстрой</w:t>
      </w:r>
      <w:proofErr w:type="spellEnd"/>
      <w:r w:rsidR="003A420F">
        <w:rPr>
          <w:rFonts w:ascii="Times New Roman" w:hAnsi="Times New Roman" w:cs="Times New Roman"/>
          <w:sz w:val="28"/>
          <w:szCs w:val="28"/>
        </w:rPr>
        <w:t>» -</w:t>
      </w:r>
      <w:r w:rsidR="003A420F"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153D6F">
        <w:rPr>
          <w:rFonts w:ascii="Times New Roman" w:hAnsi="Times New Roman" w:cs="Times New Roman"/>
          <w:sz w:val="28"/>
          <w:szCs w:val="28"/>
        </w:rPr>
        <w:t xml:space="preserve">Долганова Анатолия Владимировича </w:t>
      </w:r>
      <w:r w:rsidR="00153D6F" w:rsidRPr="009874B4">
        <w:rPr>
          <w:rFonts w:ascii="Times New Roman" w:hAnsi="Times New Roman" w:cs="Times New Roman"/>
          <w:sz w:val="28"/>
          <w:szCs w:val="28"/>
        </w:rPr>
        <w:t xml:space="preserve"> </w:t>
      </w:r>
      <w:r w:rsidR="003A420F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3A420F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причинах несчастных случаев, произошедших в  2014 году и мерах  принятых</w:t>
      </w:r>
      <w:r w:rsidR="003A420F" w:rsidRPr="00652B4D">
        <w:rPr>
          <w:rFonts w:ascii="Times New Roman" w:eastAsia="SimSun" w:hAnsi="Times New Roman" w:cs="Times New Roman"/>
          <w:iCs/>
          <w:spacing w:val="-4"/>
          <w:sz w:val="28"/>
          <w:szCs w:val="28"/>
          <w:lang w:eastAsia="zh-CN"/>
        </w:rPr>
        <w:t xml:space="preserve"> руководством организаций по недопущению повторных случаев производственного травматизма</w:t>
      </w:r>
      <w:r w:rsidRPr="0042253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E689A" w:rsidRPr="00422530" w:rsidRDefault="00FE689A" w:rsidP="00606A9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2530">
        <w:rPr>
          <w:rFonts w:ascii="Times New Roman" w:hAnsi="Times New Roman" w:cs="Times New Roman"/>
          <w:sz w:val="28"/>
          <w:szCs w:val="28"/>
        </w:rPr>
        <w:t xml:space="preserve"> </w:t>
      </w:r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ООО «</w:t>
      </w:r>
      <w:proofErr w:type="spellStart"/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Дормостстрой</w:t>
      </w:r>
      <w:proofErr w:type="spellEnd"/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УФССП по РА, </w:t>
      </w:r>
      <w:r w:rsidR="00153D6F">
        <w:rPr>
          <w:rFonts w:ascii="Times New Roman" w:eastAsia="SimSun" w:hAnsi="Times New Roman" w:cs="Times New Roman"/>
          <w:sz w:val="28"/>
          <w:szCs w:val="28"/>
          <w:lang w:eastAsia="zh-CN"/>
        </w:rPr>
        <w:t>ЗАО</w:t>
      </w:r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Бурводопроводстрой</w:t>
      </w:r>
      <w:proofErr w:type="spellEnd"/>
      <w:r w:rsidR="000E7AE2" w:rsidRPr="00652B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22530">
        <w:rPr>
          <w:rFonts w:ascii="Times New Roman" w:hAnsi="Times New Roman" w:cs="Times New Roman"/>
          <w:sz w:val="28"/>
          <w:szCs w:val="28"/>
        </w:rPr>
        <w:t>:</w:t>
      </w:r>
    </w:p>
    <w:p w:rsidR="00FE689A" w:rsidRDefault="00153D6F" w:rsidP="00606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170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B66C12">
        <w:rPr>
          <w:rFonts w:ascii="Times New Roman" w:hAnsi="Times New Roman" w:cs="Times New Roman"/>
          <w:sz w:val="28"/>
          <w:szCs w:val="28"/>
        </w:rPr>
        <w:t xml:space="preserve">внеплановые </w:t>
      </w:r>
      <w:proofErr w:type="gramStart"/>
      <w:r w:rsidR="00606A9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606A98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B66C12">
        <w:rPr>
          <w:rFonts w:ascii="Times New Roman" w:hAnsi="Times New Roman" w:cs="Times New Roman"/>
          <w:sz w:val="28"/>
          <w:szCs w:val="28"/>
        </w:rPr>
        <w:t>на</w:t>
      </w:r>
      <w:r w:rsidR="00606A98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B66C12">
        <w:rPr>
          <w:rFonts w:ascii="Times New Roman" w:hAnsi="Times New Roman" w:cs="Times New Roman"/>
          <w:sz w:val="28"/>
          <w:szCs w:val="28"/>
        </w:rPr>
        <w:t>е</w:t>
      </w:r>
      <w:r w:rsidR="00606A98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</w:t>
      </w:r>
      <w:r w:rsidR="00B66C12">
        <w:rPr>
          <w:rFonts w:ascii="Times New Roman" w:hAnsi="Times New Roman" w:cs="Times New Roman"/>
          <w:sz w:val="28"/>
          <w:szCs w:val="28"/>
        </w:rPr>
        <w:t>;</w:t>
      </w:r>
    </w:p>
    <w:p w:rsidR="00606A98" w:rsidRPr="00B66C12" w:rsidRDefault="00B66C12" w:rsidP="00606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06A98" w:rsidRPr="00B66C12">
        <w:rPr>
          <w:rFonts w:ascii="Times New Roman" w:hAnsi="Times New Roman" w:cs="Times New Roman"/>
          <w:bCs/>
          <w:sz w:val="28"/>
          <w:szCs w:val="28"/>
        </w:rPr>
        <w:t xml:space="preserve">беспечить </w:t>
      </w:r>
      <w:proofErr w:type="gramStart"/>
      <w:r w:rsidR="00606A98" w:rsidRPr="00B66C1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401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A98" w:rsidRPr="00B66C1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606A98" w:rsidRPr="00B66C12">
        <w:rPr>
          <w:rFonts w:ascii="Times New Roman" w:hAnsi="Times New Roman" w:cs="Times New Roman"/>
          <w:bCs/>
          <w:sz w:val="28"/>
          <w:szCs w:val="28"/>
        </w:rPr>
        <w:t xml:space="preserve"> соблюдением периодичности прохождения обучения по охране труда и проверки знаний,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A98" w:rsidRPr="00B66C12">
        <w:rPr>
          <w:rFonts w:ascii="Times New Roman" w:hAnsi="Times New Roman" w:cs="Times New Roman"/>
          <w:bCs/>
          <w:sz w:val="28"/>
          <w:szCs w:val="28"/>
        </w:rPr>
        <w:t>требований охраны труда руководителей и работников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689A" w:rsidRPr="00B42B4F" w:rsidRDefault="00B66C12" w:rsidP="00606A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6C12">
        <w:rPr>
          <w:rFonts w:ascii="Times New Roman" w:hAnsi="Times New Roman" w:cs="Times New Roman"/>
          <w:sz w:val="28"/>
          <w:szCs w:val="28"/>
        </w:rPr>
        <w:t>воевременно и в полном объеме обеспечивать работников сертифицированной спецодеждой</w:t>
      </w:r>
      <w:r w:rsidR="00FE689A" w:rsidRPr="00422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89A" w:rsidRDefault="00FE689A" w:rsidP="00606A98">
      <w:pPr>
        <w:pStyle w:val="a4"/>
        <w:numPr>
          <w:ilvl w:val="0"/>
          <w:numId w:val="8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</w:t>
      </w:r>
      <w:r w:rsidR="00B66C12">
        <w:rPr>
          <w:rFonts w:ascii="Times New Roman" w:hAnsi="Times New Roman" w:cs="Times New Roman"/>
          <w:sz w:val="28"/>
          <w:szCs w:val="28"/>
        </w:rPr>
        <w:t>1</w:t>
      </w:r>
      <w:r w:rsidR="00B20F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.04.2015 года.</w:t>
      </w:r>
    </w:p>
    <w:p w:rsidR="00FE689A" w:rsidRPr="00422530" w:rsidRDefault="00FE689A" w:rsidP="00606A98">
      <w:pPr>
        <w:pStyle w:val="a4"/>
        <w:numPr>
          <w:ilvl w:val="0"/>
          <w:numId w:val="8"/>
        </w:num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председателя городской межведомственной комиссии по охране труда, Первого заместителя </w:t>
      </w:r>
      <w:proofErr w:type="gramStart"/>
      <w:r w:rsidRPr="00422530">
        <w:rPr>
          <w:rFonts w:ascii="Times New Roman" w:hAnsi="Times New Roman" w:cs="Times New Roman"/>
          <w:sz w:val="28"/>
          <w:szCs w:val="28"/>
        </w:rPr>
        <w:t>главы Администрации города Горно-Алтайска Емельянова</w:t>
      </w:r>
      <w:proofErr w:type="gramEnd"/>
      <w:r w:rsidRPr="00422530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FE689A" w:rsidRPr="00422530" w:rsidRDefault="0094046D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6985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12" name="Рисунок 1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89A" w:rsidRPr="00422530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</w:p>
    <w:p w:rsidR="00FE689A" w:rsidRPr="00422530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1D37EC" w:rsidTr="005061E7">
        <w:tc>
          <w:tcPr>
            <w:tcW w:w="4039" w:type="dxa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1D37EC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1D37EC" w:rsidRDefault="00FE689A" w:rsidP="005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7D3C10" w:rsidTr="005061E7">
        <w:trPr>
          <w:trHeight w:val="794"/>
        </w:trPr>
        <w:tc>
          <w:tcPr>
            <w:tcW w:w="9851" w:type="dxa"/>
            <w:gridSpan w:val="4"/>
          </w:tcPr>
          <w:p w:rsidR="00FE689A" w:rsidRPr="001D37EC" w:rsidRDefault="00FE689A" w:rsidP="005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1D37EC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1D37EC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1D37E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FE689A" w:rsidRPr="001D37EC" w:rsidRDefault="00FE689A" w:rsidP="005061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1D37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FE689A" w:rsidRPr="007D3C10" w:rsidTr="005061E7">
        <w:trPr>
          <w:trHeight w:val="80"/>
        </w:trPr>
        <w:tc>
          <w:tcPr>
            <w:tcW w:w="4815" w:type="dxa"/>
            <w:gridSpan w:val="2"/>
          </w:tcPr>
          <w:p w:rsidR="00FE689A" w:rsidRPr="001D37EC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1D37EC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E689A" w:rsidRPr="001D37EC" w:rsidRDefault="00FE689A" w:rsidP="00FE689A">
      <w:pPr>
        <w:pStyle w:val="3"/>
        <w:rPr>
          <w:szCs w:val="28"/>
        </w:rPr>
      </w:pPr>
      <w:r w:rsidRPr="001D37EC">
        <w:rPr>
          <w:szCs w:val="28"/>
        </w:rPr>
        <w:t>МЕЖВЕДОМСТВЕННАЯ КОМИССИЯ ПО ОХРАНЕ ТРУДА</w:t>
      </w:r>
      <w:r w:rsidRPr="001D37EC">
        <w:rPr>
          <w:szCs w:val="28"/>
        </w:rPr>
        <w:br/>
        <w:t xml:space="preserve">          </w:t>
      </w:r>
      <w:proofErr w:type="gramStart"/>
      <w:r w:rsidRPr="001D37EC">
        <w:rPr>
          <w:szCs w:val="28"/>
        </w:rPr>
        <w:t>г</w:t>
      </w:r>
      <w:proofErr w:type="gramEnd"/>
      <w:r w:rsidRPr="001D37EC">
        <w:rPr>
          <w:szCs w:val="28"/>
        </w:rPr>
        <w:t>. ГОРНО-АЛТАЙСК.</w:t>
      </w:r>
    </w:p>
    <w:p w:rsidR="00FE689A" w:rsidRPr="001D37EC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689A" w:rsidRPr="001D37EC" w:rsidRDefault="00FE689A" w:rsidP="00FE6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7421D" w:rsidRPr="001D37EC">
        <w:rPr>
          <w:rFonts w:ascii="Times New Roman" w:hAnsi="Times New Roman" w:cs="Times New Roman"/>
          <w:b/>
          <w:sz w:val="28"/>
          <w:szCs w:val="28"/>
        </w:rPr>
        <w:t>2</w:t>
      </w:r>
    </w:p>
    <w:p w:rsidR="00E90C94" w:rsidRPr="001D37EC" w:rsidRDefault="00472998" w:rsidP="00472998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</w:t>
      </w:r>
      <w:r w:rsidR="00FE689A" w:rsidRPr="001D37EC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689A" w:rsidRPr="001D37EC">
        <w:rPr>
          <w:rFonts w:ascii="Times New Roman" w:hAnsi="Times New Roman" w:cs="Times New Roman"/>
          <w:b/>
          <w:sz w:val="28"/>
          <w:szCs w:val="28"/>
        </w:rPr>
        <w:t xml:space="preserve"> год              </w:t>
      </w:r>
      <w:r w:rsidR="00FE689A" w:rsidRPr="001D37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402" w:rsidRPr="001D37EC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1D3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89A" w:rsidRPr="001D37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689A" w:rsidRPr="001D37EC">
        <w:rPr>
          <w:rFonts w:ascii="Times New Roman" w:hAnsi="Times New Roman" w:cs="Times New Roman"/>
          <w:sz w:val="28"/>
          <w:szCs w:val="28"/>
        </w:rPr>
        <w:t>.</w:t>
      </w:r>
      <w:r w:rsidR="00661E0C">
        <w:rPr>
          <w:rFonts w:ascii="Times New Roman" w:hAnsi="Times New Roman" w:cs="Times New Roman"/>
          <w:sz w:val="28"/>
          <w:szCs w:val="28"/>
        </w:rPr>
        <w:t xml:space="preserve"> </w:t>
      </w:r>
      <w:r w:rsidR="00FE689A" w:rsidRPr="001D37EC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E90C94" w:rsidRPr="001D37EC" w:rsidRDefault="00E90C94" w:rsidP="00E90C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94" w:rsidRPr="001D37EC" w:rsidRDefault="00153D6F" w:rsidP="00E9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>1</w:t>
      </w:r>
      <w:r w:rsidR="00E90C94" w:rsidRPr="001D37EC">
        <w:rPr>
          <w:rFonts w:ascii="Times New Roman" w:hAnsi="Times New Roman" w:cs="Times New Roman"/>
          <w:sz w:val="28"/>
          <w:szCs w:val="28"/>
        </w:rPr>
        <w:t>.</w:t>
      </w:r>
      <w:r w:rsidRPr="001D37EC">
        <w:rPr>
          <w:rFonts w:ascii="Times New Roman" w:hAnsi="Times New Roman" w:cs="Times New Roman"/>
          <w:sz w:val="28"/>
          <w:szCs w:val="28"/>
        </w:rPr>
        <w:t xml:space="preserve">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главного специалиста отдела страхования профессиональных рисков ГУ-РО «Фонд социального страхования Российской Федерации по Республике Алтай» </w:t>
      </w:r>
      <w:proofErr w:type="spellStart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Братанчук</w:t>
      </w:r>
      <w:proofErr w:type="spellEnd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Натальи Михайловны об использовании организациями г</w:t>
      </w:r>
      <w:proofErr w:type="gramStart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орно-Алтайска на предупредительные меры по охране труда 20% отчислений страховых взносов в 2014 году, комиссия отмечает, что </w:t>
      </w:r>
      <w:r w:rsidR="00EF2BDA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поступило 5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обращений от организаций г.Горно-Алтайска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, один страхователь ОАО «</w:t>
      </w:r>
      <w:proofErr w:type="spellStart"/>
      <w:r w:rsidR="00BB4978">
        <w:rPr>
          <w:rFonts w:ascii="Times New Roman" w:eastAsia="Times New Roman" w:hAnsi="Times New Roman" w:cs="Times New Roman"/>
          <w:sz w:val="28"/>
          <w:szCs w:val="28"/>
        </w:rPr>
        <w:t>Водопроводно</w:t>
      </w:r>
      <w:proofErr w:type="spellEnd"/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- канализационное хозяйство»,испытав финансовые трудности , так и не провёл запланированные мероприятия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за финансовым обеспечением на предупредительные меры за счет ФСС. Объем согласованных финансовых ресурсов составил 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819101,94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руб. Структура расходов: преимущественно приобретение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 48%(26) предприятий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, прохождение медицинских осмотров</w:t>
      </w:r>
      <w:r w:rsidR="00315C5D">
        <w:rPr>
          <w:rFonts w:ascii="Times New Roman" w:eastAsia="Times New Roman" w:hAnsi="Times New Roman" w:cs="Times New Roman"/>
          <w:sz w:val="28"/>
          <w:szCs w:val="28"/>
        </w:rPr>
        <w:t>(10) предприятий</w:t>
      </w:r>
      <w:proofErr w:type="gramStart"/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B4978">
        <w:rPr>
          <w:rFonts w:ascii="Times New Roman" w:eastAsia="Times New Roman" w:hAnsi="Times New Roman" w:cs="Times New Roman"/>
          <w:sz w:val="28"/>
          <w:szCs w:val="28"/>
        </w:rPr>
        <w:t>обучение застрахованных</w:t>
      </w:r>
      <w:r w:rsidR="00315C5D">
        <w:rPr>
          <w:rFonts w:ascii="Times New Roman" w:eastAsia="Times New Roman" w:hAnsi="Times New Roman" w:cs="Times New Roman"/>
          <w:sz w:val="28"/>
          <w:szCs w:val="28"/>
        </w:rPr>
        <w:t>(9)</w:t>
      </w:r>
      <w:r w:rsidR="00BB4978">
        <w:rPr>
          <w:rFonts w:ascii="Times New Roman" w:eastAsia="Times New Roman" w:hAnsi="Times New Roman" w:cs="Times New Roman"/>
          <w:sz w:val="28"/>
          <w:szCs w:val="28"/>
        </w:rPr>
        <w:t xml:space="preserve"> и  СОУТ</w:t>
      </w:r>
      <w:r w:rsidR="00315C5D">
        <w:rPr>
          <w:rFonts w:ascii="Times New Roman" w:eastAsia="Times New Roman" w:hAnsi="Times New Roman" w:cs="Times New Roman"/>
          <w:sz w:val="28"/>
          <w:szCs w:val="28"/>
        </w:rPr>
        <w:t xml:space="preserve">(8) </w:t>
      </w:r>
      <w:r w:rsidR="00E90C94" w:rsidRPr="001D3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C94" w:rsidRPr="001D37EC" w:rsidRDefault="00E90C94" w:rsidP="00E90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Отмечается положительная динамика роста обращений учреждений в сфере образования за финансовым обеспечением на предупредительные меры по охране труда (в 2013году-11учреждений, в 2014 году-34).</w:t>
      </w:r>
    </w:p>
    <w:p w:rsidR="00E90C94" w:rsidRPr="001D37EC" w:rsidRDefault="00E90C94" w:rsidP="00E90C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>На основании выше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</w:p>
    <w:p w:rsidR="00FE689A" w:rsidRPr="001D37EC" w:rsidRDefault="00FE689A" w:rsidP="00E9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EC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90C94" w:rsidRPr="001D37EC" w:rsidRDefault="00E90C94" w:rsidP="00E90C94">
      <w:pPr>
        <w:ind w:left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90C94" w:rsidRPr="001D37EC" w:rsidRDefault="00E90C94" w:rsidP="00E90C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Информацию главного специалиста отдела страхования профессиональных рисков ГУ-РО «Фонд социального страхования Российской Федерации по Республике Алтай» </w:t>
      </w:r>
      <w:proofErr w:type="spellStart"/>
      <w:r w:rsidRPr="001D37EC">
        <w:rPr>
          <w:rFonts w:ascii="Times New Roman" w:eastAsia="Times New Roman" w:hAnsi="Times New Roman" w:cs="Times New Roman"/>
          <w:sz w:val="28"/>
          <w:szCs w:val="28"/>
        </w:rPr>
        <w:t>Братанчук</w:t>
      </w:r>
      <w:proofErr w:type="spellEnd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Н.М. об использовании организациями г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орно-Алтайска на предупредительные меры по охране труда 20% отчислений страховых взносов в 2014 году принять к сведению. </w:t>
      </w:r>
    </w:p>
    <w:p w:rsidR="00010402" w:rsidRPr="001D37EC" w:rsidRDefault="00E90C94" w:rsidP="00FE68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Ведущему специалисту по охране труда 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hAnsi="Times New Roman" w:cs="Times New Roman"/>
          <w:sz w:val="28"/>
          <w:szCs w:val="28"/>
        </w:rPr>
        <w:t>Байрамову А.А.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7EC">
        <w:rPr>
          <w:rFonts w:ascii="Times New Roman" w:eastAsia="Times New Roman" w:hAnsi="Times New Roman" w:cs="Times New Roman"/>
          <w:sz w:val="27"/>
          <w:szCs w:val="27"/>
        </w:rPr>
        <w:t xml:space="preserve">консультанту Отдела труда Администрации города Горно-Алтайска </w:t>
      </w:r>
      <w:proofErr w:type="spellStart"/>
      <w:r w:rsidRPr="001D37EC">
        <w:rPr>
          <w:rFonts w:ascii="Times New Roman" w:eastAsia="Times New Roman" w:hAnsi="Times New Roman" w:cs="Times New Roman"/>
          <w:sz w:val="27"/>
          <w:szCs w:val="27"/>
        </w:rPr>
        <w:t>Мамаковой</w:t>
      </w:r>
      <w:proofErr w:type="spellEnd"/>
      <w:r w:rsidRPr="001D37EC">
        <w:rPr>
          <w:rFonts w:ascii="Times New Roman" w:eastAsia="Times New Roman" w:hAnsi="Times New Roman" w:cs="Times New Roman"/>
          <w:sz w:val="27"/>
          <w:szCs w:val="27"/>
        </w:rPr>
        <w:t xml:space="preserve"> Е.Г.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осуществлять постоянный контроль за  обращениями организаций г.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за счет ФСС.</w:t>
      </w:r>
    </w:p>
    <w:p w:rsidR="00E90C94" w:rsidRPr="001D37EC" w:rsidRDefault="00E90C94" w:rsidP="001D37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города Горно-Алтайска, </w:t>
      </w:r>
      <w:proofErr w:type="gramStart"/>
      <w:r w:rsidRPr="001D37EC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социальной поддержки населения города Горно-Алтайска», </w:t>
      </w:r>
      <w:r w:rsidRPr="001D37EC">
        <w:rPr>
          <w:rFonts w:ascii="Times New Roman" w:eastAsia="Times New Roman" w:hAnsi="Times New Roman" w:cs="Times New Roman"/>
          <w:sz w:val="27"/>
          <w:szCs w:val="27"/>
        </w:rPr>
        <w:t xml:space="preserve">ГУ-РО «Фонд социального страхования Российской Федерации по Республике Алтай»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 xml:space="preserve">  усилить освещение темы возможности использования организациями г.</w:t>
      </w:r>
      <w:r w:rsidR="00EF2BDA">
        <w:rPr>
          <w:rFonts w:ascii="Times New Roman" w:hAnsi="Times New Roman" w:cs="Times New Roman"/>
          <w:sz w:val="28"/>
          <w:szCs w:val="28"/>
        </w:rPr>
        <w:t xml:space="preserve"> </w:t>
      </w:r>
      <w:r w:rsidRPr="001D37EC">
        <w:rPr>
          <w:rFonts w:ascii="Times New Roman" w:eastAsia="Times New Roman" w:hAnsi="Times New Roman" w:cs="Times New Roman"/>
          <w:sz w:val="28"/>
          <w:szCs w:val="28"/>
        </w:rPr>
        <w:t>Горно-Алтайска на предупредительные меры по охране труда 20% отчислений страховых взносов через Интернет-ресурсы и СМИ.</w:t>
      </w:r>
    </w:p>
    <w:p w:rsidR="00FE689A" w:rsidRPr="001D37EC" w:rsidRDefault="00FE689A" w:rsidP="001D37E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 w:rsidRPr="001D37EC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1D37EC"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01.0</w:t>
      </w:r>
      <w:r w:rsidR="001D37EC" w:rsidRPr="001D37EC">
        <w:rPr>
          <w:rFonts w:ascii="Times New Roman" w:hAnsi="Times New Roman" w:cs="Times New Roman"/>
          <w:sz w:val="28"/>
          <w:szCs w:val="28"/>
        </w:rPr>
        <w:t>5</w:t>
      </w:r>
      <w:r w:rsidRPr="001D37EC">
        <w:rPr>
          <w:rFonts w:ascii="Times New Roman" w:hAnsi="Times New Roman" w:cs="Times New Roman"/>
          <w:sz w:val="28"/>
          <w:szCs w:val="28"/>
        </w:rPr>
        <w:t>.2015 года.</w:t>
      </w:r>
    </w:p>
    <w:p w:rsidR="00FE689A" w:rsidRPr="001D37EC" w:rsidRDefault="00FE689A" w:rsidP="001D37E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7E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городской межведомственной комиссии по охране труда, Первого заместителя главы Администрации города Горно-Алтайска       В.Г. Емельянова</w:t>
      </w:r>
    </w:p>
    <w:p w:rsidR="00FE689A" w:rsidRPr="001D37EC" w:rsidRDefault="00FE689A" w:rsidP="00FE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FE689A" w:rsidRPr="001D37EC" w:rsidRDefault="0094046D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73025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5" name="Рисунок 1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89A" w:rsidRPr="001D37EC">
        <w:rPr>
          <w:rFonts w:ascii="Times New Roman" w:hAnsi="Times New Roman" w:cs="Times New Roman"/>
          <w:sz w:val="28"/>
          <w:szCs w:val="28"/>
        </w:rPr>
        <w:t>Межведомственной</w:t>
      </w:r>
    </w:p>
    <w:p w:rsidR="00FE689A" w:rsidRPr="001D37EC" w:rsidRDefault="00FE689A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C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1D37EC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Pr="00422530" w:rsidRDefault="00010402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9A" w:rsidRPr="00422530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FE689A" w:rsidRPr="00422530" w:rsidTr="005061E7">
        <w:tc>
          <w:tcPr>
            <w:tcW w:w="4039" w:type="dxa"/>
          </w:tcPr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FE689A" w:rsidRPr="00010402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9A" w:rsidRPr="007D3C10" w:rsidTr="005061E7">
        <w:trPr>
          <w:trHeight w:val="794"/>
        </w:trPr>
        <w:tc>
          <w:tcPr>
            <w:tcW w:w="9851" w:type="dxa"/>
            <w:gridSpan w:val="4"/>
          </w:tcPr>
          <w:p w:rsidR="00FE689A" w:rsidRPr="00422530" w:rsidRDefault="00FE689A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89A" w:rsidRPr="00422530" w:rsidRDefault="00FE689A" w:rsidP="0047299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422530">
                <w:rPr>
                  <w:rFonts w:ascii="Times New Roman" w:hAnsi="Times New Roman" w:cs="Times New Roman"/>
                </w:rPr>
                <w:t>649000, г</w:t>
              </w:r>
            </w:smartTag>
            <w:r w:rsidRPr="00422530">
              <w:rPr>
                <w:rFonts w:ascii="Times New Roman" w:hAnsi="Times New Roman" w:cs="Times New Roman"/>
              </w:rPr>
              <w:t xml:space="preserve">. Горно-Алтайск, пр. Коммунистический, 18, тел. 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(38822)  2-23-40, </w:t>
            </w:r>
            <w:r w:rsidRPr="00422530">
              <w:rPr>
                <w:rFonts w:ascii="Times New Roman" w:hAnsi="Times New Roman" w:cs="Times New Roman"/>
              </w:rPr>
              <w:t>факс</w:t>
            </w:r>
            <w:r w:rsidRPr="00422530">
              <w:rPr>
                <w:rFonts w:ascii="Times New Roman" w:hAnsi="Times New Roman" w:cs="Times New Roman"/>
                <w:lang w:val="en-US"/>
              </w:rPr>
              <w:t xml:space="preserve"> 2-25-59,</w:t>
            </w:r>
          </w:p>
          <w:p w:rsidR="00FE689A" w:rsidRPr="00422530" w:rsidRDefault="00FE689A" w:rsidP="0047299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53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422530">
                <w:rPr>
                  <w:rStyle w:val="a3"/>
                  <w:rFonts w:ascii="Times New Roman" w:hAnsi="Times New Roman" w:cs="Times New Roman"/>
                  <w:lang w:val="en-US"/>
                </w:rPr>
                <w:t>office@admin.gorny.ru</w:t>
              </w:r>
            </w:hyperlink>
          </w:p>
        </w:tc>
      </w:tr>
      <w:tr w:rsidR="00FE689A" w:rsidRPr="007D3C10" w:rsidTr="005061E7">
        <w:trPr>
          <w:trHeight w:val="453"/>
        </w:trPr>
        <w:tc>
          <w:tcPr>
            <w:tcW w:w="4815" w:type="dxa"/>
            <w:gridSpan w:val="2"/>
          </w:tcPr>
          <w:p w:rsidR="00FE689A" w:rsidRPr="00230048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FE689A" w:rsidRPr="00422530" w:rsidRDefault="00FE689A" w:rsidP="005061E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E689A" w:rsidRPr="00230048" w:rsidRDefault="00FE689A" w:rsidP="00FE689A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689A" w:rsidRPr="00422530" w:rsidRDefault="00FE689A" w:rsidP="00FE689A">
      <w:pPr>
        <w:pStyle w:val="3"/>
        <w:pBdr>
          <w:bottom w:val="single" w:sz="12" w:space="1" w:color="auto"/>
        </w:pBdr>
        <w:spacing w:after="200"/>
        <w:rPr>
          <w:sz w:val="27"/>
          <w:szCs w:val="27"/>
        </w:rPr>
      </w:pPr>
      <w:r w:rsidRPr="00422530">
        <w:rPr>
          <w:sz w:val="27"/>
          <w:szCs w:val="27"/>
        </w:rPr>
        <w:t>МЕЖВЕДОМСТВЕННАЯ КОМИССИЯ ПО ОХРАНЕ ТРУДА</w:t>
      </w:r>
      <w:r w:rsidRPr="00422530">
        <w:rPr>
          <w:sz w:val="27"/>
          <w:szCs w:val="27"/>
        </w:rPr>
        <w:br/>
        <w:t xml:space="preserve">          </w:t>
      </w:r>
      <w:proofErr w:type="gramStart"/>
      <w:r w:rsidRPr="00422530">
        <w:rPr>
          <w:sz w:val="27"/>
          <w:szCs w:val="27"/>
        </w:rPr>
        <w:t>г</w:t>
      </w:r>
      <w:proofErr w:type="gramEnd"/>
      <w:r w:rsidRPr="00422530">
        <w:rPr>
          <w:sz w:val="27"/>
          <w:szCs w:val="27"/>
        </w:rPr>
        <w:t>. ГОРНО-АЛТАЙСК.</w:t>
      </w:r>
    </w:p>
    <w:p w:rsidR="00FE689A" w:rsidRPr="00422530" w:rsidRDefault="00FE689A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689A" w:rsidRPr="00422530" w:rsidRDefault="00FE689A" w:rsidP="00FE689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25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Решение № </w:t>
      </w:r>
      <w:r w:rsidR="0047421D">
        <w:rPr>
          <w:rFonts w:ascii="Times New Roman" w:hAnsi="Times New Roman" w:cs="Times New Roman"/>
          <w:b/>
          <w:sz w:val="27"/>
          <w:szCs w:val="27"/>
        </w:rPr>
        <w:t>3</w:t>
      </w:r>
    </w:p>
    <w:p w:rsidR="00FE689A" w:rsidRPr="00422530" w:rsidRDefault="00472998" w:rsidP="00FE68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11.03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.2014г.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E689A" w:rsidRPr="00422530">
        <w:rPr>
          <w:rFonts w:ascii="Times New Roman" w:hAnsi="Times New Roman" w:cs="Times New Roman"/>
          <w:sz w:val="27"/>
          <w:szCs w:val="27"/>
        </w:rPr>
        <w:t xml:space="preserve"> г. Горно-Алтайск</w:t>
      </w:r>
    </w:p>
    <w:p w:rsidR="00317E29" w:rsidRPr="00637A17" w:rsidRDefault="00EF2BDA" w:rsidP="00317E29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7E29" w:rsidRPr="00637A17">
        <w:rPr>
          <w:rFonts w:ascii="Times New Roman" w:hAnsi="Times New Roman" w:cs="Times New Roman"/>
          <w:sz w:val="28"/>
          <w:szCs w:val="28"/>
        </w:rPr>
        <w:t xml:space="preserve">Заслушав информации консультанта Отдела труда Администрации города Горно-Алтайска </w:t>
      </w:r>
      <w:proofErr w:type="spellStart"/>
      <w:r w:rsidR="00317E29" w:rsidRPr="00637A17">
        <w:rPr>
          <w:rFonts w:ascii="Times New Roman" w:hAnsi="Times New Roman" w:cs="Times New Roman"/>
          <w:sz w:val="28"/>
          <w:szCs w:val="28"/>
        </w:rPr>
        <w:t>Мамаковой</w:t>
      </w:r>
      <w:proofErr w:type="spellEnd"/>
      <w:r w:rsidR="00317E29" w:rsidRPr="00637A17">
        <w:rPr>
          <w:rFonts w:ascii="Times New Roman" w:hAnsi="Times New Roman" w:cs="Times New Roman"/>
          <w:sz w:val="28"/>
          <w:szCs w:val="28"/>
        </w:rPr>
        <w:t xml:space="preserve"> Е.Г., руководителей  МБУ «Молодежный центр города Горно-Алтайска» </w:t>
      </w:r>
      <w:proofErr w:type="spellStart"/>
      <w:r w:rsidR="00317E29" w:rsidRPr="00637A17">
        <w:rPr>
          <w:rFonts w:ascii="Times New Roman" w:hAnsi="Times New Roman" w:cs="Times New Roman"/>
          <w:sz w:val="28"/>
          <w:szCs w:val="28"/>
        </w:rPr>
        <w:t>Вязниковой</w:t>
      </w:r>
      <w:proofErr w:type="spellEnd"/>
      <w:r w:rsidR="00317E29" w:rsidRPr="00637A17">
        <w:rPr>
          <w:rFonts w:ascii="Times New Roman" w:hAnsi="Times New Roman" w:cs="Times New Roman"/>
          <w:sz w:val="28"/>
          <w:szCs w:val="28"/>
        </w:rPr>
        <w:t xml:space="preserve"> М.Е., </w:t>
      </w:r>
      <w:r w:rsidR="000F5DBD" w:rsidRPr="00637A17">
        <w:rPr>
          <w:rFonts w:ascii="Times New Roman" w:hAnsi="Times New Roman" w:cs="Times New Roman"/>
          <w:sz w:val="28"/>
          <w:szCs w:val="28"/>
        </w:rPr>
        <w:t xml:space="preserve">МБУ «Централизованная бухгалтерия отдела культуры» </w:t>
      </w:r>
      <w:proofErr w:type="spellStart"/>
      <w:r w:rsidR="000F5DBD" w:rsidRPr="00637A17">
        <w:rPr>
          <w:rFonts w:ascii="Times New Roman" w:hAnsi="Times New Roman" w:cs="Times New Roman"/>
          <w:sz w:val="28"/>
          <w:szCs w:val="28"/>
        </w:rPr>
        <w:t>Гомляковой</w:t>
      </w:r>
      <w:proofErr w:type="spellEnd"/>
      <w:r w:rsidR="000F5DBD" w:rsidRPr="00637A17">
        <w:rPr>
          <w:rFonts w:ascii="Times New Roman" w:hAnsi="Times New Roman" w:cs="Times New Roman"/>
          <w:sz w:val="28"/>
          <w:szCs w:val="28"/>
        </w:rPr>
        <w:t xml:space="preserve"> Е.А</w:t>
      </w:r>
      <w:r w:rsidR="000F5DBD">
        <w:rPr>
          <w:rFonts w:ascii="Times New Roman" w:hAnsi="Times New Roman" w:cs="Times New Roman"/>
          <w:sz w:val="28"/>
          <w:szCs w:val="28"/>
        </w:rPr>
        <w:t>.</w:t>
      </w:r>
      <w:r w:rsidR="00317E29" w:rsidRPr="00637A17">
        <w:rPr>
          <w:rFonts w:ascii="Times New Roman" w:hAnsi="Times New Roman" w:cs="Times New Roman"/>
          <w:sz w:val="28"/>
          <w:szCs w:val="28"/>
        </w:rPr>
        <w:t xml:space="preserve"> об обучении и проверке знаний требований охраны труда, комиссия отмечает общая численность работающих на муниципальных предприятиях и учреждениях города -2758чел., всего организаций-60, с численностью работающих более 50 чел.-18.</w:t>
      </w:r>
      <w:proofErr w:type="gramEnd"/>
    </w:p>
    <w:p w:rsidR="00317E29" w:rsidRPr="00637A17" w:rsidRDefault="00317E29" w:rsidP="0031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  Общее количество руководителей и специалистов по охране труда, прошедших обучение и проверку знаний по охране труда за 2014 год по муниципальным учреждениям и предприятиям составило 28 чел., а также членов комиссий по охране труда и уполномоченных по охране труда с</w:t>
      </w:r>
      <w:r>
        <w:rPr>
          <w:rFonts w:ascii="Times New Roman" w:hAnsi="Times New Roman" w:cs="Times New Roman"/>
          <w:sz w:val="28"/>
          <w:szCs w:val="28"/>
        </w:rPr>
        <w:t xml:space="preserve">оставило 13 чел., всего </w:t>
      </w:r>
      <w:r w:rsidRPr="00637A17">
        <w:rPr>
          <w:rFonts w:ascii="Times New Roman" w:hAnsi="Times New Roman" w:cs="Times New Roman"/>
          <w:sz w:val="28"/>
          <w:szCs w:val="28"/>
        </w:rPr>
        <w:t>41 чел.</w:t>
      </w:r>
    </w:p>
    <w:p w:rsidR="00317E29" w:rsidRPr="00637A17" w:rsidRDefault="00317E29" w:rsidP="0031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Все специалисты (ответственные) по охране труда и большинство членов комиссий по охране труда  муниципальных учреждений и предприятий прошли обучение и проверку знаний требований охраны труда.</w:t>
      </w:r>
    </w:p>
    <w:p w:rsidR="00317E29" w:rsidRPr="00637A17" w:rsidRDefault="00317E29" w:rsidP="0031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Общий охват обучением руководителей организаций за </w:t>
      </w:r>
      <w:proofErr w:type="gramStart"/>
      <w:r w:rsidRPr="00637A1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37A17">
        <w:rPr>
          <w:rFonts w:ascii="Times New Roman" w:hAnsi="Times New Roman" w:cs="Times New Roman"/>
          <w:sz w:val="28"/>
          <w:szCs w:val="28"/>
        </w:rPr>
        <w:t xml:space="preserve"> 3 года составляет 54 чел. (90 %)  из 60. </w:t>
      </w:r>
      <w:proofErr w:type="gramStart"/>
      <w:r w:rsidRPr="00637A17">
        <w:rPr>
          <w:rFonts w:ascii="Times New Roman" w:hAnsi="Times New Roman" w:cs="Times New Roman"/>
          <w:sz w:val="28"/>
          <w:szCs w:val="28"/>
        </w:rPr>
        <w:t xml:space="preserve">Обучение и проверку знаний по охране труда (или повторную) не прошли </w:t>
      </w:r>
      <w:r w:rsidR="000F5DBD">
        <w:rPr>
          <w:rFonts w:ascii="Times New Roman" w:hAnsi="Times New Roman" w:cs="Times New Roman"/>
          <w:sz w:val="28"/>
          <w:szCs w:val="28"/>
        </w:rPr>
        <w:t>2</w:t>
      </w:r>
      <w:r w:rsidRPr="00637A1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(МБУ «Молодежный центр города Горно-Алтайска», МБУ «Централизованна</w:t>
      </w:r>
      <w:r w:rsidR="000F5DBD">
        <w:rPr>
          <w:rFonts w:ascii="Times New Roman" w:hAnsi="Times New Roman" w:cs="Times New Roman"/>
          <w:sz w:val="28"/>
          <w:szCs w:val="28"/>
        </w:rPr>
        <w:t>я бухгалтерия отдела культуры».</w:t>
      </w:r>
      <w:proofErr w:type="gramEnd"/>
    </w:p>
    <w:p w:rsidR="00317E29" w:rsidRPr="00637A17" w:rsidRDefault="00317E29" w:rsidP="0031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Наиболее в полном объеме организовано обучение и проверка знаний требований охраны труда на предприятиях ЖКХ, учреждениях образования и культуры,  на основании вышеизложенного:</w:t>
      </w:r>
    </w:p>
    <w:p w:rsidR="00317E29" w:rsidRPr="00637A17" w:rsidRDefault="00317E29" w:rsidP="0031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E29" w:rsidRPr="00637A17" w:rsidRDefault="00317E29" w:rsidP="000F5D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1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17E29" w:rsidRPr="00637A17" w:rsidRDefault="00317E29" w:rsidP="000F5D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1. Информации </w:t>
      </w:r>
      <w:proofErr w:type="gramStart"/>
      <w:r w:rsidRPr="00637A17">
        <w:rPr>
          <w:rFonts w:ascii="Times New Roman" w:hAnsi="Times New Roman" w:cs="Times New Roman"/>
          <w:sz w:val="28"/>
          <w:szCs w:val="28"/>
        </w:rPr>
        <w:t>консультанта Отдела труда Администрации города Горно-Алтайска</w:t>
      </w:r>
      <w:proofErr w:type="gramEnd"/>
      <w:r w:rsidRPr="00637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17">
        <w:rPr>
          <w:rFonts w:ascii="Times New Roman" w:hAnsi="Times New Roman" w:cs="Times New Roman"/>
          <w:sz w:val="28"/>
          <w:szCs w:val="28"/>
        </w:rPr>
        <w:t>Мамаковой</w:t>
      </w:r>
      <w:proofErr w:type="spellEnd"/>
      <w:r w:rsidRPr="00637A17">
        <w:rPr>
          <w:rFonts w:ascii="Times New Roman" w:hAnsi="Times New Roman" w:cs="Times New Roman"/>
          <w:sz w:val="28"/>
          <w:szCs w:val="28"/>
        </w:rPr>
        <w:t xml:space="preserve"> Е.Г., руководителей  МБУ «Молодежный центр </w:t>
      </w:r>
      <w:r w:rsidRPr="00637A17">
        <w:rPr>
          <w:rFonts w:ascii="Times New Roman" w:hAnsi="Times New Roman" w:cs="Times New Roman"/>
          <w:sz w:val="28"/>
          <w:szCs w:val="28"/>
        </w:rPr>
        <w:lastRenderedPageBreak/>
        <w:t xml:space="preserve">города Горно-Алтайска» </w:t>
      </w:r>
      <w:proofErr w:type="spellStart"/>
      <w:r w:rsidRPr="00637A17">
        <w:rPr>
          <w:rFonts w:ascii="Times New Roman" w:hAnsi="Times New Roman" w:cs="Times New Roman"/>
          <w:sz w:val="28"/>
          <w:szCs w:val="28"/>
        </w:rPr>
        <w:t>Вязниковой</w:t>
      </w:r>
      <w:proofErr w:type="spellEnd"/>
      <w:r w:rsidRPr="00637A17">
        <w:rPr>
          <w:rFonts w:ascii="Times New Roman" w:hAnsi="Times New Roman" w:cs="Times New Roman"/>
          <w:sz w:val="28"/>
          <w:szCs w:val="28"/>
        </w:rPr>
        <w:t xml:space="preserve"> М.Е., МБОУ «Вечерняя (сменная) школа г. Горно-Алтайска» Терентьевой Г.Н., «МБОУ ДОД «Горно-Алтайская детская художественная школа» Романенко Н.Н.принять к сведению. </w:t>
      </w:r>
    </w:p>
    <w:p w:rsidR="00317E29" w:rsidRPr="00637A17" w:rsidRDefault="00317E29" w:rsidP="000F5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2. Рекомендовать руководителям МБУ «Молодежный центр города Г</w:t>
      </w:r>
      <w:r w:rsidR="000F5DBD">
        <w:rPr>
          <w:rFonts w:ascii="Times New Roman" w:hAnsi="Times New Roman" w:cs="Times New Roman"/>
          <w:sz w:val="28"/>
          <w:szCs w:val="28"/>
        </w:rPr>
        <w:t xml:space="preserve">орно-Алтайска» </w:t>
      </w:r>
      <w:proofErr w:type="spellStart"/>
      <w:r w:rsidR="000F5DBD">
        <w:rPr>
          <w:rFonts w:ascii="Times New Roman" w:hAnsi="Times New Roman" w:cs="Times New Roman"/>
          <w:sz w:val="28"/>
          <w:szCs w:val="28"/>
        </w:rPr>
        <w:t>Вязниковой</w:t>
      </w:r>
      <w:proofErr w:type="spellEnd"/>
      <w:r w:rsidR="000F5DBD">
        <w:rPr>
          <w:rFonts w:ascii="Times New Roman" w:hAnsi="Times New Roman" w:cs="Times New Roman"/>
          <w:sz w:val="28"/>
          <w:szCs w:val="28"/>
        </w:rPr>
        <w:t xml:space="preserve"> М.Е., </w:t>
      </w:r>
      <w:r w:rsidRPr="00637A17">
        <w:rPr>
          <w:rFonts w:ascii="Times New Roman" w:hAnsi="Times New Roman" w:cs="Times New Roman"/>
          <w:sz w:val="28"/>
          <w:szCs w:val="28"/>
        </w:rPr>
        <w:t xml:space="preserve">МБУ «Централизованная бухгалтерия отдела культуры» </w:t>
      </w:r>
      <w:proofErr w:type="spellStart"/>
      <w:r w:rsidRPr="00637A17">
        <w:rPr>
          <w:rFonts w:ascii="Times New Roman" w:hAnsi="Times New Roman" w:cs="Times New Roman"/>
          <w:sz w:val="28"/>
          <w:szCs w:val="28"/>
        </w:rPr>
        <w:t>Гомляковой</w:t>
      </w:r>
      <w:proofErr w:type="spellEnd"/>
      <w:r w:rsidRPr="00637A17">
        <w:rPr>
          <w:rFonts w:ascii="Times New Roman" w:hAnsi="Times New Roman" w:cs="Times New Roman"/>
          <w:sz w:val="28"/>
          <w:szCs w:val="28"/>
        </w:rPr>
        <w:t xml:space="preserve"> Е.А</w:t>
      </w:r>
      <w:r w:rsidR="000F5DBD">
        <w:rPr>
          <w:rFonts w:ascii="Times New Roman" w:hAnsi="Times New Roman" w:cs="Times New Roman"/>
          <w:sz w:val="28"/>
          <w:szCs w:val="28"/>
        </w:rPr>
        <w:t>.</w:t>
      </w:r>
    </w:p>
    <w:p w:rsidR="00317E29" w:rsidRPr="00637A17" w:rsidRDefault="00317E29" w:rsidP="000F5D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- в срок до 01.04.2015г. пройти обучение и проверку знаний требований охраны труда</w:t>
      </w:r>
    </w:p>
    <w:p w:rsidR="00317E29" w:rsidRPr="00637A17" w:rsidRDefault="00317E29" w:rsidP="000F5DBD">
      <w:pPr>
        <w:tabs>
          <w:tab w:val="left" w:pos="2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- информацию о выполнении решения комиссии предоставить в Отдел труда Администрации города Горно-Алтайска в срок до 03.04.2015г.</w:t>
      </w:r>
    </w:p>
    <w:p w:rsidR="00317E29" w:rsidRPr="00637A17" w:rsidRDefault="00317E29" w:rsidP="000F5D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 3. Контроль за исполнением данного решения возложить на председателя городской межведомственной комиссии по охране труда, Первого заместителя </w:t>
      </w:r>
      <w:proofErr w:type="gramStart"/>
      <w:r w:rsidRPr="00637A17">
        <w:rPr>
          <w:rFonts w:ascii="Times New Roman" w:hAnsi="Times New Roman" w:cs="Times New Roman"/>
          <w:sz w:val="28"/>
          <w:szCs w:val="28"/>
        </w:rPr>
        <w:t>главы администрации города Горно-Алтайска Емельянова</w:t>
      </w:r>
      <w:proofErr w:type="gramEnd"/>
      <w:r w:rsidRPr="00637A17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317E29" w:rsidRPr="00637A17" w:rsidRDefault="00317E29" w:rsidP="000F5DBD">
      <w:pPr>
        <w:tabs>
          <w:tab w:val="left" w:pos="2355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E29" w:rsidRPr="00637A17" w:rsidRDefault="00317E29" w:rsidP="000F5DBD">
      <w:pPr>
        <w:tabs>
          <w:tab w:val="left" w:pos="2355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F62C1" w:rsidRDefault="00317E29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>Председатель городской</w:t>
      </w:r>
    </w:p>
    <w:p w:rsidR="00317E29" w:rsidRPr="00637A17" w:rsidRDefault="0094046D" w:rsidP="000F5DB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6350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6" name="Рисунок 1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E29" w:rsidRPr="00637A1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317E29" w:rsidRPr="00637A17" w:rsidRDefault="00317E29" w:rsidP="0094046D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7A17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7A17">
        <w:rPr>
          <w:rFonts w:ascii="Times New Roman" w:hAnsi="Times New Roman" w:cs="Times New Roman"/>
          <w:sz w:val="28"/>
          <w:szCs w:val="28"/>
        </w:rPr>
        <w:t xml:space="preserve"> В.Г. Емельянов</w:t>
      </w:r>
    </w:p>
    <w:p w:rsidR="00317E29" w:rsidRDefault="00317E29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F1" w:rsidRPr="00637A17" w:rsidRDefault="00EB21F1" w:rsidP="00EB21F1">
      <w:pPr>
        <w:tabs>
          <w:tab w:val="left" w:pos="709"/>
          <w:tab w:val="left" w:pos="5529"/>
          <w:tab w:val="left" w:pos="8505"/>
          <w:tab w:val="left" w:pos="864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1D" w:rsidRDefault="0047421D"/>
    <w:p w:rsidR="000F5DBD" w:rsidRDefault="000F5DBD"/>
    <w:p w:rsidR="000F5DBD" w:rsidRDefault="000F5DBD"/>
    <w:p w:rsidR="009B23B9" w:rsidRDefault="009B23B9"/>
    <w:p w:rsidR="000F5DBD" w:rsidRDefault="000F5DBD"/>
    <w:tbl>
      <w:tblPr>
        <w:tblpPr w:leftFromText="180" w:rightFromText="180" w:vertAnchor="text" w:horzAnchor="margin" w:tblpXSpec="center" w:tblpY="-472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76"/>
        <w:gridCol w:w="784"/>
        <w:gridCol w:w="4252"/>
      </w:tblGrid>
      <w:tr w:rsidR="0047421D" w:rsidRPr="00422530" w:rsidTr="005061E7">
        <w:tc>
          <w:tcPr>
            <w:tcW w:w="4039" w:type="dxa"/>
          </w:tcPr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ГОРНО-АЛТАЙСКА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ГОРНО-АЛТАЙСК КАЛАНЫ</w:t>
            </w:r>
            <w:r w:rsidRPr="00010402">
              <w:rPr>
                <w:rFonts w:ascii="Times New Roman" w:hAnsi="Schoolbook SayanAltai" w:cs="Times New Roman"/>
                <w:sz w:val="24"/>
                <w:szCs w:val="24"/>
              </w:rPr>
              <w:t>Ҥ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D" w:rsidRPr="00010402" w:rsidRDefault="0047421D" w:rsidP="0001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1D" w:rsidRPr="007D3C10" w:rsidTr="009B23B9">
        <w:trPr>
          <w:trHeight w:val="871"/>
        </w:trPr>
        <w:tc>
          <w:tcPr>
            <w:tcW w:w="9851" w:type="dxa"/>
            <w:gridSpan w:val="4"/>
          </w:tcPr>
          <w:p w:rsidR="0047421D" w:rsidRPr="00010402" w:rsidRDefault="0047421D" w:rsidP="00010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010402">
                <w:rPr>
                  <w:rFonts w:ascii="Times New Roman" w:hAnsi="Times New Roman" w:cs="Times New Roman"/>
                  <w:sz w:val="24"/>
                  <w:szCs w:val="24"/>
                </w:rPr>
                <w:t>649000, г</w:t>
              </w:r>
            </w:smartTag>
            <w:r w:rsidRPr="00010402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пр. Коммунистический, 18, тел. </w:t>
            </w:r>
            <w:r w:rsidRPr="0001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(38822)  2-23-40, </w:t>
            </w:r>
            <w:r w:rsidRPr="000104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1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2-25-59,</w:t>
            </w:r>
          </w:p>
          <w:p w:rsidR="0047421D" w:rsidRPr="00010402" w:rsidRDefault="0047421D" w:rsidP="00010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010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office@admin.gorny.ru</w:t>
              </w:r>
            </w:hyperlink>
          </w:p>
        </w:tc>
      </w:tr>
      <w:tr w:rsidR="0047421D" w:rsidRPr="007D3C10" w:rsidTr="005061E7">
        <w:trPr>
          <w:trHeight w:val="80"/>
        </w:trPr>
        <w:tc>
          <w:tcPr>
            <w:tcW w:w="4815" w:type="dxa"/>
            <w:gridSpan w:val="2"/>
          </w:tcPr>
          <w:p w:rsidR="0047421D" w:rsidRPr="00422530" w:rsidRDefault="0047421D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36" w:type="dxa"/>
            <w:gridSpan w:val="2"/>
            <w:tcBorders>
              <w:left w:val="nil"/>
            </w:tcBorders>
          </w:tcPr>
          <w:p w:rsidR="0047421D" w:rsidRPr="00422530" w:rsidRDefault="0047421D" w:rsidP="00506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421D" w:rsidRPr="00422530" w:rsidRDefault="0047421D" w:rsidP="0047421D">
      <w:pPr>
        <w:pStyle w:val="3"/>
        <w:rPr>
          <w:szCs w:val="28"/>
        </w:rPr>
      </w:pPr>
      <w:r w:rsidRPr="00422530">
        <w:rPr>
          <w:szCs w:val="28"/>
        </w:rPr>
        <w:t>МЕЖВЕДОМСТВЕННАЯ КОМИССИЯ ПО ОХРАНЕ ТРУДА</w:t>
      </w:r>
      <w:r w:rsidRPr="00422530">
        <w:rPr>
          <w:szCs w:val="28"/>
        </w:rPr>
        <w:br/>
        <w:t xml:space="preserve">          </w:t>
      </w:r>
      <w:proofErr w:type="gramStart"/>
      <w:r w:rsidRPr="00422530">
        <w:rPr>
          <w:szCs w:val="28"/>
        </w:rPr>
        <w:t>г</w:t>
      </w:r>
      <w:proofErr w:type="gramEnd"/>
      <w:r w:rsidRPr="00422530">
        <w:rPr>
          <w:szCs w:val="28"/>
        </w:rPr>
        <w:t>. ГОРНО-АЛТАЙСК.</w:t>
      </w:r>
    </w:p>
    <w:p w:rsidR="0047421D" w:rsidRPr="00422530" w:rsidRDefault="0047421D" w:rsidP="00474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3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7421D" w:rsidRPr="00422530" w:rsidRDefault="0047421D" w:rsidP="004742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3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7421D" w:rsidRPr="00422530" w:rsidRDefault="007F08FB" w:rsidP="0047421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11.03</w:t>
      </w:r>
      <w:r w:rsidR="0047421D" w:rsidRPr="00422530">
        <w:rPr>
          <w:rFonts w:ascii="Times New Roman" w:hAnsi="Times New Roman" w:cs="Times New Roman"/>
          <w:sz w:val="27"/>
          <w:szCs w:val="27"/>
        </w:rPr>
        <w:t xml:space="preserve">.2014г.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7421D" w:rsidRPr="0042253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г. Горно-Алтайск</w:t>
      </w:r>
    </w:p>
    <w:p w:rsidR="003D711F" w:rsidRPr="003D711F" w:rsidRDefault="003D711F" w:rsidP="003D711F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1543" w:rsidRPr="003D711F">
        <w:rPr>
          <w:rFonts w:ascii="Times New Roman" w:hAnsi="Times New Roman" w:cs="Times New Roman"/>
          <w:sz w:val="28"/>
          <w:szCs w:val="28"/>
        </w:rPr>
        <w:t xml:space="preserve"> </w:t>
      </w:r>
      <w:r w:rsidR="00EF2BDA" w:rsidRPr="003D711F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010402" w:rsidRPr="003D711F">
        <w:rPr>
          <w:rFonts w:ascii="Times New Roman" w:hAnsi="Times New Roman" w:cs="Times New Roman"/>
          <w:sz w:val="28"/>
          <w:szCs w:val="28"/>
        </w:rPr>
        <w:t xml:space="preserve"> </w:t>
      </w:r>
      <w:r w:rsidR="00AD6CE3" w:rsidRPr="003D711F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EF2BDA" w:rsidRPr="003D711F">
        <w:rPr>
          <w:rFonts w:ascii="Times New Roman" w:hAnsi="Times New Roman" w:cs="Times New Roman"/>
          <w:sz w:val="28"/>
          <w:szCs w:val="28"/>
        </w:rPr>
        <w:t>БУ РА УСПН г. Горно-Алтайска Байрамова А.А.</w:t>
      </w:r>
      <w:r w:rsidR="00010402" w:rsidRPr="003D711F">
        <w:rPr>
          <w:rFonts w:ascii="Times New Roman" w:hAnsi="Times New Roman" w:cs="Times New Roman"/>
          <w:sz w:val="28"/>
          <w:szCs w:val="28"/>
        </w:rPr>
        <w:t xml:space="preserve">, </w:t>
      </w:r>
      <w:r w:rsidR="004C3521">
        <w:rPr>
          <w:rFonts w:ascii="Times New Roman" w:hAnsi="Times New Roman" w:cs="Times New Roman"/>
          <w:sz w:val="28"/>
          <w:szCs w:val="28"/>
        </w:rPr>
        <w:t>и</w:t>
      </w:r>
      <w:r w:rsidRPr="003D711F">
        <w:rPr>
          <w:rFonts w:ascii="Times New Roman" w:hAnsi="Times New Roman" w:cs="Times New Roman"/>
          <w:sz w:val="28"/>
          <w:szCs w:val="28"/>
        </w:rPr>
        <w:t>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11F">
        <w:rPr>
          <w:rFonts w:ascii="Times New Roman" w:hAnsi="Times New Roman" w:cs="Times New Roman"/>
          <w:sz w:val="28"/>
          <w:szCs w:val="28"/>
        </w:rPr>
        <w:t xml:space="preserve"> по охране труда ООО «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>», ООО «Чистый город», ООО «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Эко-Регион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Травков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26A3">
        <w:rPr>
          <w:rFonts w:ascii="Times New Roman" w:hAnsi="Times New Roman" w:cs="Times New Roman"/>
          <w:sz w:val="28"/>
          <w:szCs w:val="28"/>
        </w:rPr>
        <w:t xml:space="preserve"> Сергеевну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521">
        <w:rPr>
          <w:rFonts w:ascii="Times New Roman" w:hAnsi="Times New Roman" w:cs="Times New Roman"/>
          <w:sz w:val="28"/>
          <w:szCs w:val="28"/>
        </w:rPr>
        <w:t>р</w:t>
      </w:r>
      <w:r w:rsidRPr="003D711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11F">
        <w:rPr>
          <w:rFonts w:ascii="Times New Roman" w:hAnsi="Times New Roman" w:cs="Times New Roman"/>
          <w:sz w:val="28"/>
          <w:szCs w:val="28"/>
        </w:rPr>
        <w:t xml:space="preserve"> АУ РА </w:t>
      </w:r>
      <w:r w:rsidRPr="004C3521">
        <w:rPr>
          <w:rFonts w:ascii="Times New Roman" w:hAnsi="Times New Roman" w:cs="Times New Roman"/>
          <w:sz w:val="28"/>
          <w:szCs w:val="28"/>
        </w:rPr>
        <w:t xml:space="preserve">«Государственного национального театра танца и песни </w:t>
      </w:r>
      <w:proofErr w:type="spellStart"/>
      <w:r w:rsidRPr="004C3521">
        <w:rPr>
          <w:rFonts w:ascii="Times New Roman" w:hAnsi="Times New Roman" w:cs="Times New Roman"/>
          <w:sz w:val="28"/>
          <w:szCs w:val="28"/>
        </w:rPr>
        <w:t>Алтам</w:t>
      </w:r>
      <w:proofErr w:type="spellEnd"/>
      <w:r w:rsidRPr="004C3521">
        <w:rPr>
          <w:rFonts w:ascii="Times New Roman" w:hAnsi="Times New Roman" w:cs="Times New Roman"/>
          <w:sz w:val="28"/>
          <w:szCs w:val="28"/>
        </w:rPr>
        <w:t>»</w:t>
      </w:r>
      <w:r w:rsidRPr="003D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D711F">
        <w:rPr>
          <w:rFonts w:ascii="Times New Roman" w:hAnsi="Times New Roman" w:cs="Times New Roman"/>
          <w:sz w:val="28"/>
          <w:szCs w:val="28"/>
        </w:rPr>
        <w:t>инжин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Айан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C3521">
        <w:rPr>
          <w:rFonts w:ascii="Times New Roman" w:hAnsi="Times New Roman" w:cs="Times New Roman"/>
          <w:sz w:val="28"/>
          <w:szCs w:val="28"/>
        </w:rPr>
        <w:t xml:space="preserve"> </w:t>
      </w:r>
      <w:r w:rsidRPr="003D711F">
        <w:rPr>
          <w:rFonts w:ascii="Times New Roman" w:hAnsi="Times New Roman" w:cs="Times New Roman"/>
          <w:sz w:val="28"/>
          <w:szCs w:val="28"/>
        </w:rPr>
        <w:t>Ивано</w:t>
      </w:r>
      <w:r w:rsidR="004C3521">
        <w:rPr>
          <w:rFonts w:ascii="Times New Roman" w:hAnsi="Times New Roman" w:cs="Times New Roman"/>
          <w:sz w:val="28"/>
          <w:szCs w:val="28"/>
        </w:rPr>
        <w:t>вну, х</w:t>
      </w:r>
      <w:r w:rsidRPr="003D711F">
        <w:rPr>
          <w:rFonts w:ascii="Times New Roman" w:hAnsi="Times New Roman" w:cs="Times New Roman"/>
          <w:sz w:val="28"/>
          <w:szCs w:val="28"/>
        </w:rPr>
        <w:t>удожественн</w:t>
      </w:r>
      <w:r w:rsidR="004C3521">
        <w:rPr>
          <w:rFonts w:ascii="Times New Roman" w:hAnsi="Times New Roman" w:cs="Times New Roman"/>
          <w:sz w:val="28"/>
          <w:szCs w:val="28"/>
        </w:rPr>
        <w:t>ого</w:t>
      </w:r>
      <w:r w:rsidRPr="003D711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C3521">
        <w:rPr>
          <w:rFonts w:ascii="Times New Roman" w:hAnsi="Times New Roman" w:cs="Times New Roman"/>
          <w:sz w:val="28"/>
          <w:szCs w:val="28"/>
        </w:rPr>
        <w:t>я</w:t>
      </w:r>
      <w:r w:rsidRPr="003D711F">
        <w:rPr>
          <w:rFonts w:ascii="Times New Roman" w:hAnsi="Times New Roman" w:cs="Times New Roman"/>
          <w:sz w:val="28"/>
          <w:szCs w:val="28"/>
        </w:rPr>
        <w:t xml:space="preserve"> БУ РА «Национального драматического театра имени </w:t>
      </w:r>
      <w:proofErr w:type="spellStart"/>
      <w:r w:rsidRPr="003D711F">
        <w:rPr>
          <w:rFonts w:ascii="Times New Roman" w:hAnsi="Times New Roman" w:cs="Times New Roman"/>
          <w:sz w:val="28"/>
          <w:szCs w:val="28"/>
        </w:rPr>
        <w:t>П.В.Кучияк</w:t>
      </w:r>
      <w:proofErr w:type="spellEnd"/>
      <w:r w:rsidRPr="003D711F">
        <w:rPr>
          <w:rFonts w:ascii="Times New Roman" w:hAnsi="Times New Roman" w:cs="Times New Roman"/>
          <w:sz w:val="28"/>
          <w:szCs w:val="28"/>
        </w:rPr>
        <w:t>» - Синьков</w:t>
      </w:r>
      <w:r w:rsidR="004C3521">
        <w:rPr>
          <w:rFonts w:ascii="Times New Roman" w:hAnsi="Times New Roman" w:cs="Times New Roman"/>
          <w:sz w:val="28"/>
          <w:szCs w:val="28"/>
        </w:rPr>
        <w:t>у</w:t>
      </w:r>
      <w:r w:rsidRPr="003D711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C3521">
        <w:rPr>
          <w:rFonts w:ascii="Times New Roman" w:hAnsi="Times New Roman" w:cs="Times New Roman"/>
          <w:sz w:val="28"/>
          <w:szCs w:val="28"/>
        </w:rPr>
        <w:t>у</w:t>
      </w:r>
      <w:r w:rsidRPr="003D711F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4C3521">
        <w:rPr>
          <w:rFonts w:ascii="Times New Roman" w:hAnsi="Times New Roman" w:cs="Times New Roman"/>
          <w:sz w:val="28"/>
          <w:szCs w:val="28"/>
        </w:rPr>
        <w:t>у,</w:t>
      </w:r>
      <w:r w:rsidRPr="003D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02" w:rsidRPr="00C51712" w:rsidRDefault="00010402" w:rsidP="003D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2">
        <w:rPr>
          <w:rFonts w:ascii="Times New Roman" w:hAnsi="Times New Roman" w:cs="Times New Roman"/>
          <w:sz w:val="28"/>
          <w:szCs w:val="28"/>
        </w:rPr>
        <w:t xml:space="preserve">о проведении специальной оценки условий труда </w:t>
      </w:r>
      <w:r w:rsidR="00EF2BDA">
        <w:rPr>
          <w:rFonts w:ascii="Times New Roman" w:hAnsi="Times New Roman" w:cs="Times New Roman"/>
          <w:sz w:val="28"/>
          <w:szCs w:val="28"/>
        </w:rPr>
        <w:t>в организациях всех форм собственности</w:t>
      </w:r>
      <w:r w:rsidR="004C3521">
        <w:rPr>
          <w:rFonts w:ascii="Times New Roman" w:hAnsi="Times New Roman" w:cs="Times New Roman"/>
          <w:sz w:val="28"/>
          <w:szCs w:val="28"/>
        </w:rPr>
        <w:t>. К</w:t>
      </w:r>
      <w:r w:rsidRPr="00C51712">
        <w:rPr>
          <w:rFonts w:ascii="Times New Roman" w:hAnsi="Times New Roman" w:cs="Times New Roman"/>
          <w:sz w:val="28"/>
          <w:szCs w:val="28"/>
        </w:rPr>
        <w:t xml:space="preserve">омиссия отмечает, что специальная оценка условий труда (аттестация рабочих мест по условиям труда) проведена на </w:t>
      </w:r>
      <w:r w:rsidR="00334334">
        <w:rPr>
          <w:rFonts w:ascii="Times New Roman" w:hAnsi="Times New Roman" w:cs="Times New Roman"/>
          <w:sz w:val="28"/>
          <w:szCs w:val="28"/>
        </w:rPr>
        <w:t>378</w:t>
      </w:r>
      <w:r w:rsidR="00334334" w:rsidRPr="00334334">
        <w:rPr>
          <w:rFonts w:ascii="Times New Roman" w:hAnsi="Times New Roman" w:cs="Times New Roman"/>
          <w:sz w:val="28"/>
          <w:szCs w:val="28"/>
        </w:rPr>
        <w:t xml:space="preserve"> </w:t>
      </w:r>
      <w:r w:rsidR="00334334" w:rsidRPr="00C51712">
        <w:rPr>
          <w:rFonts w:ascii="Times New Roman" w:hAnsi="Times New Roman" w:cs="Times New Roman"/>
          <w:sz w:val="28"/>
          <w:szCs w:val="28"/>
        </w:rPr>
        <w:t>предприятиях</w:t>
      </w:r>
      <w:r w:rsidR="0033433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51712">
        <w:rPr>
          <w:rFonts w:ascii="Times New Roman" w:hAnsi="Times New Roman" w:cs="Times New Roman"/>
          <w:sz w:val="28"/>
          <w:szCs w:val="28"/>
        </w:rPr>
        <w:t xml:space="preserve"> (</w:t>
      </w:r>
      <w:r w:rsidR="00334334">
        <w:rPr>
          <w:rFonts w:ascii="Times New Roman" w:hAnsi="Times New Roman" w:cs="Times New Roman"/>
          <w:sz w:val="28"/>
          <w:szCs w:val="28"/>
        </w:rPr>
        <w:t>11130</w:t>
      </w:r>
      <w:r w:rsidRPr="00C51712">
        <w:rPr>
          <w:rFonts w:ascii="Times New Roman" w:hAnsi="Times New Roman" w:cs="Times New Roman"/>
          <w:sz w:val="28"/>
          <w:szCs w:val="28"/>
        </w:rPr>
        <w:t xml:space="preserve"> рабочих мест)</w:t>
      </w:r>
      <w:r w:rsidR="004C3521">
        <w:rPr>
          <w:rFonts w:ascii="Times New Roman" w:hAnsi="Times New Roman" w:cs="Times New Roman"/>
          <w:sz w:val="28"/>
          <w:szCs w:val="28"/>
        </w:rPr>
        <w:t>,</w:t>
      </w:r>
      <w:r w:rsidRPr="00C51712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D6CE3">
        <w:rPr>
          <w:rFonts w:ascii="Times New Roman" w:hAnsi="Times New Roman" w:cs="Times New Roman"/>
          <w:sz w:val="28"/>
          <w:szCs w:val="28"/>
        </w:rPr>
        <w:t>60,9</w:t>
      </w:r>
      <w:r w:rsidRPr="00C51712">
        <w:rPr>
          <w:rFonts w:ascii="Times New Roman" w:hAnsi="Times New Roman" w:cs="Times New Roman"/>
          <w:sz w:val="28"/>
          <w:szCs w:val="28"/>
        </w:rPr>
        <w:t xml:space="preserve"> % от общего  количества учреждений и предприятий</w:t>
      </w:r>
      <w:r w:rsidR="00AD6CE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C51712">
        <w:rPr>
          <w:rFonts w:ascii="Times New Roman" w:hAnsi="Times New Roman" w:cs="Times New Roman"/>
          <w:sz w:val="28"/>
          <w:szCs w:val="28"/>
        </w:rPr>
        <w:t>(6</w:t>
      </w:r>
      <w:r w:rsidR="00AD6CE3">
        <w:rPr>
          <w:rFonts w:ascii="Times New Roman" w:hAnsi="Times New Roman" w:cs="Times New Roman"/>
          <w:sz w:val="28"/>
          <w:szCs w:val="28"/>
        </w:rPr>
        <w:t>2</w:t>
      </w:r>
      <w:r w:rsidRPr="00C51712">
        <w:rPr>
          <w:rFonts w:ascii="Times New Roman" w:hAnsi="Times New Roman" w:cs="Times New Roman"/>
          <w:sz w:val="28"/>
          <w:szCs w:val="28"/>
        </w:rPr>
        <w:t xml:space="preserve">0), запланировано на 2015год  проведение специальной оценки условий труда в учреждениях образования 320 рабочих мест на сумму 800 </w:t>
      </w:r>
      <w:proofErr w:type="spellStart"/>
      <w:r w:rsidRPr="00C517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17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17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1712">
        <w:rPr>
          <w:rFonts w:ascii="Times New Roman" w:hAnsi="Times New Roman" w:cs="Times New Roman"/>
          <w:sz w:val="28"/>
          <w:szCs w:val="28"/>
        </w:rPr>
        <w:t xml:space="preserve">, на предприятиях ЖКХ 100 рабочих мест на сумму 250 тыс. руб.,  не проведена специальная оценка условий труда в </w:t>
      </w:r>
      <w:r w:rsidR="004C3521" w:rsidRPr="003D71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C3521" w:rsidRPr="003D711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4C3521" w:rsidRPr="003D711F">
        <w:rPr>
          <w:rFonts w:ascii="Times New Roman" w:hAnsi="Times New Roman" w:cs="Times New Roman"/>
          <w:sz w:val="28"/>
          <w:szCs w:val="28"/>
        </w:rPr>
        <w:t>», ООО «Чистый город», ООО «</w:t>
      </w:r>
      <w:proofErr w:type="spellStart"/>
      <w:r w:rsidR="004C3521" w:rsidRPr="003D711F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4C3521" w:rsidRPr="003D711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4C3521" w:rsidRPr="003D711F">
        <w:rPr>
          <w:rFonts w:ascii="Times New Roman" w:hAnsi="Times New Roman" w:cs="Times New Roman"/>
          <w:sz w:val="28"/>
          <w:szCs w:val="28"/>
        </w:rPr>
        <w:t>Эко-Регион</w:t>
      </w:r>
      <w:proofErr w:type="spellEnd"/>
      <w:r w:rsidR="004C3521" w:rsidRPr="003D711F">
        <w:rPr>
          <w:rFonts w:ascii="Times New Roman" w:hAnsi="Times New Roman" w:cs="Times New Roman"/>
          <w:sz w:val="28"/>
          <w:szCs w:val="28"/>
        </w:rPr>
        <w:t>»</w:t>
      </w:r>
      <w:r w:rsidRPr="00C51712">
        <w:rPr>
          <w:rFonts w:ascii="Times New Roman" w:hAnsi="Times New Roman" w:cs="Times New Roman"/>
          <w:sz w:val="28"/>
          <w:szCs w:val="28"/>
        </w:rPr>
        <w:t xml:space="preserve">, </w:t>
      </w:r>
      <w:r w:rsidR="004C3521" w:rsidRPr="003D711F">
        <w:rPr>
          <w:rFonts w:ascii="Times New Roman" w:hAnsi="Times New Roman" w:cs="Times New Roman"/>
          <w:sz w:val="28"/>
          <w:szCs w:val="28"/>
        </w:rPr>
        <w:t xml:space="preserve">АУ РА </w:t>
      </w:r>
      <w:r w:rsidR="004C3521" w:rsidRPr="004C3521">
        <w:rPr>
          <w:rFonts w:ascii="Times New Roman" w:hAnsi="Times New Roman" w:cs="Times New Roman"/>
          <w:sz w:val="28"/>
          <w:szCs w:val="28"/>
        </w:rPr>
        <w:t xml:space="preserve">«Государственного национального театра танца и песни </w:t>
      </w:r>
      <w:proofErr w:type="spellStart"/>
      <w:r w:rsidR="004C3521" w:rsidRPr="004C3521">
        <w:rPr>
          <w:rFonts w:ascii="Times New Roman" w:hAnsi="Times New Roman" w:cs="Times New Roman"/>
          <w:sz w:val="28"/>
          <w:szCs w:val="28"/>
        </w:rPr>
        <w:t>Алтам</w:t>
      </w:r>
      <w:proofErr w:type="spellEnd"/>
      <w:r w:rsidR="004C3521" w:rsidRPr="004C3521">
        <w:rPr>
          <w:rFonts w:ascii="Times New Roman" w:hAnsi="Times New Roman" w:cs="Times New Roman"/>
          <w:sz w:val="28"/>
          <w:szCs w:val="28"/>
        </w:rPr>
        <w:t>»</w:t>
      </w:r>
      <w:r w:rsidR="004C3521">
        <w:rPr>
          <w:rFonts w:ascii="Times New Roman" w:hAnsi="Times New Roman" w:cs="Times New Roman"/>
          <w:sz w:val="28"/>
          <w:szCs w:val="28"/>
        </w:rPr>
        <w:t>,</w:t>
      </w:r>
      <w:r w:rsidR="004C3521" w:rsidRPr="004C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521" w:rsidRPr="003D711F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4C3521" w:rsidRPr="003D711F">
        <w:rPr>
          <w:rFonts w:ascii="Times New Roman" w:hAnsi="Times New Roman" w:cs="Times New Roman"/>
          <w:sz w:val="28"/>
          <w:szCs w:val="28"/>
        </w:rPr>
        <w:t xml:space="preserve"> «Национального драматического театра имени </w:t>
      </w:r>
      <w:proofErr w:type="spellStart"/>
      <w:r w:rsidR="004C3521" w:rsidRPr="003D711F">
        <w:rPr>
          <w:rFonts w:ascii="Times New Roman" w:hAnsi="Times New Roman" w:cs="Times New Roman"/>
          <w:sz w:val="28"/>
          <w:szCs w:val="28"/>
        </w:rPr>
        <w:t>П.В.Кучияк</w:t>
      </w:r>
      <w:proofErr w:type="spellEnd"/>
      <w:r w:rsidR="004C3521" w:rsidRPr="003D711F">
        <w:rPr>
          <w:rFonts w:ascii="Times New Roman" w:hAnsi="Times New Roman" w:cs="Times New Roman"/>
          <w:sz w:val="28"/>
          <w:szCs w:val="28"/>
        </w:rPr>
        <w:t>»</w:t>
      </w:r>
      <w:r w:rsidR="004C3521">
        <w:rPr>
          <w:rFonts w:ascii="Times New Roman" w:hAnsi="Times New Roman" w:cs="Times New Roman"/>
          <w:sz w:val="28"/>
          <w:szCs w:val="28"/>
        </w:rPr>
        <w:t>,</w:t>
      </w:r>
      <w:r w:rsidR="00B054D9" w:rsidRPr="00B054D9">
        <w:rPr>
          <w:rFonts w:ascii="Times New Roman" w:hAnsi="Times New Roman" w:cs="Times New Roman"/>
          <w:sz w:val="28"/>
          <w:szCs w:val="28"/>
        </w:rPr>
        <w:t xml:space="preserve"> </w:t>
      </w:r>
      <w:r w:rsidR="00B054D9" w:rsidRPr="00C51712">
        <w:rPr>
          <w:rFonts w:ascii="Times New Roman" w:hAnsi="Times New Roman" w:cs="Times New Roman"/>
          <w:sz w:val="28"/>
          <w:szCs w:val="28"/>
        </w:rPr>
        <w:t>по причине недостаточности финансовых средств</w:t>
      </w:r>
      <w:r w:rsidRPr="00C51712">
        <w:rPr>
          <w:rFonts w:ascii="Times New Roman" w:hAnsi="Times New Roman" w:cs="Times New Roman"/>
          <w:sz w:val="28"/>
          <w:szCs w:val="28"/>
        </w:rPr>
        <w:t>, на основании вышеизложенного</w:t>
      </w:r>
    </w:p>
    <w:p w:rsidR="00010402" w:rsidRPr="00C51712" w:rsidRDefault="00010402" w:rsidP="000104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12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010402" w:rsidRPr="00C51712" w:rsidRDefault="00010402" w:rsidP="000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2">
        <w:rPr>
          <w:rFonts w:ascii="Times New Roman" w:hAnsi="Times New Roman" w:cs="Times New Roman"/>
          <w:sz w:val="28"/>
          <w:szCs w:val="28"/>
        </w:rPr>
        <w:t>1</w:t>
      </w:r>
      <w:r w:rsidR="00AD6CE3">
        <w:rPr>
          <w:rFonts w:ascii="Times New Roman" w:hAnsi="Times New Roman" w:cs="Times New Roman"/>
          <w:sz w:val="28"/>
          <w:szCs w:val="28"/>
        </w:rPr>
        <w:t>. Информацию</w:t>
      </w:r>
      <w:r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AD6CE3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gramStart"/>
      <w:r w:rsidR="00AD6CE3" w:rsidRPr="00010402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AD6CE3" w:rsidRPr="00010402">
        <w:rPr>
          <w:rFonts w:ascii="Times New Roman" w:hAnsi="Times New Roman" w:cs="Times New Roman"/>
          <w:sz w:val="28"/>
          <w:szCs w:val="28"/>
        </w:rPr>
        <w:t xml:space="preserve"> УСПН г. Горно-Алтайска Байрамова А.А.</w:t>
      </w:r>
      <w:r w:rsidR="00343B43">
        <w:rPr>
          <w:rFonts w:ascii="Times New Roman" w:hAnsi="Times New Roman" w:cs="Times New Roman"/>
          <w:sz w:val="28"/>
          <w:szCs w:val="28"/>
        </w:rPr>
        <w:t>,</w:t>
      </w:r>
      <w:r w:rsidR="00B054D9">
        <w:rPr>
          <w:rFonts w:ascii="Times New Roman" w:hAnsi="Times New Roman" w:cs="Times New Roman"/>
          <w:sz w:val="28"/>
          <w:szCs w:val="28"/>
        </w:rPr>
        <w:t xml:space="preserve"> </w:t>
      </w:r>
      <w:r w:rsidRPr="00C51712">
        <w:rPr>
          <w:rFonts w:ascii="Times New Roman" w:hAnsi="Times New Roman" w:cs="Times New Roman"/>
          <w:sz w:val="28"/>
          <w:szCs w:val="28"/>
        </w:rPr>
        <w:t xml:space="preserve">о проведении специальной оценки условий труда (аттестации рабочих мест) </w:t>
      </w:r>
      <w:r w:rsidR="006247A5">
        <w:rPr>
          <w:rFonts w:ascii="Times New Roman" w:hAnsi="Times New Roman" w:cs="Times New Roman"/>
          <w:sz w:val="28"/>
          <w:szCs w:val="28"/>
        </w:rPr>
        <w:t>в организациях всех форм собственности</w:t>
      </w:r>
      <w:r w:rsidRPr="00C51712"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B35C37" w:rsidRDefault="00AD6CE3" w:rsidP="000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D2C">
        <w:rPr>
          <w:rFonts w:ascii="Times New Roman" w:hAnsi="Times New Roman" w:cs="Times New Roman"/>
          <w:sz w:val="28"/>
          <w:szCs w:val="28"/>
        </w:rPr>
        <w:t>Руководителю</w:t>
      </w:r>
      <w:r w:rsidR="00010402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965671" w:rsidRPr="003D71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5671" w:rsidRPr="003D711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965671" w:rsidRPr="003D711F">
        <w:rPr>
          <w:rFonts w:ascii="Times New Roman" w:hAnsi="Times New Roman" w:cs="Times New Roman"/>
          <w:sz w:val="28"/>
          <w:szCs w:val="28"/>
        </w:rPr>
        <w:t>», ООО «Чистый город», ООО «</w:t>
      </w:r>
      <w:proofErr w:type="spellStart"/>
      <w:r w:rsidR="00965671" w:rsidRPr="003D711F">
        <w:rPr>
          <w:rFonts w:ascii="Times New Roman" w:hAnsi="Times New Roman" w:cs="Times New Roman"/>
          <w:sz w:val="28"/>
          <w:szCs w:val="28"/>
        </w:rPr>
        <w:t>АвтоСпецРесурс</w:t>
      </w:r>
      <w:proofErr w:type="spellEnd"/>
      <w:r w:rsidR="00965671" w:rsidRPr="003D711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65671" w:rsidRPr="003D711F">
        <w:rPr>
          <w:rFonts w:ascii="Times New Roman" w:hAnsi="Times New Roman" w:cs="Times New Roman"/>
          <w:sz w:val="28"/>
          <w:szCs w:val="28"/>
        </w:rPr>
        <w:t>Эко-Регион</w:t>
      </w:r>
      <w:proofErr w:type="spellEnd"/>
      <w:r w:rsidR="00965671" w:rsidRPr="003D711F">
        <w:rPr>
          <w:rFonts w:ascii="Times New Roman" w:hAnsi="Times New Roman" w:cs="Times New Roman"/>
          <w:sz w:val="28"/>
          <w:szCs w:val="28"/>
        </w:rPr>
        <w:t>»</w:t>
      </w:r>
      <w:r w:rsidR="0022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71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="00965671">
        <w:rPr>
          <w:rFonts w:ascii="Times New Roman" w:hAnsi="Times New Roman" w:cs="Times New Roman"/>
          <w:sz w:val="28"/>
          <w:szCs w:val="28"/>
        </w:rPr>
        <w:t xml:space="preserve"> А.Г</w:t>
      </w:r>
      <w:r w:rsidR="007C5761">
        <w:rPr>
          <w:rFonts w:ascii="Times New Roman" w:hAnsi="Times New Roman" w:cs="Times New Roman"/>
          <w:sz w:val="28"/>
          <w:szCs w:val="28"/>
        </w:rPr>
        <w:t>., предоставить график проведения специальной оценки условий труда на 2015 год</w:t>
      </w:r>
      <w:r w:rsidR="007C5761"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7C5761" w:rsidRPr="007C5761">
        <w:rPr>
          <w:rFonts w:ascii="Times New Roman" w:hAnsi="Times New Roman" w:cs="Times New Roman"/>
          <w:b/>
          <w:sz w:val="28"/>
          <w:szCs w:val="28"/>
        </w:rPr>
        <w:t>в срок до 10 апреля 2015г</w:t>
      </w:r>
      <w:r w:rsidR="007C5761" w:rsidRPr="00C51712">
        <w:rPr>
          <w:rFonts w:ascii="Times New Roman" w:hAnsi="Times New Roman" w:cs="Times New Roman"/>
          <w:sz w:val="28"/>
          <w:szCs w:val="28"/>
        </w:rPr>
        <w:t>.</w:t>
      </w:r>
      <w:r w:rsidR="009366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CE3" w:rsidRPr="00AD6CE3" w:rsidRDefault="00B35C37" w:rsidP="009B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93D1D">
        <w:rPr>
          <w:rFonts w:ascii="Times New Roman" w:hAnsi="Times New Roman" w:cs="Times New Roman"/>
          <w:sz w:val="28"/>
          <w:szCs w:val="28"/>
        </w:rPr>
        <w:t xml:space="preserve">Ведущему специалисту по охране труда </w:t>
      </w:r>
      <w:proofErr w:type="gramStart"/>
      <w:r w:rsidR="00193D1D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193D1D">
        <w:rPr>
          <w:rFonts w:ascii="Times New Roman" w:hAnsi="Times New Roman" w:cs="Times New Roman"/>
          <w:sz w:val="28"/>
          <w:szCs w:val="28"/>
        </w:rPr>
        <w:t xml:space="preserve"> «УСПН города Горно-Алтайска» Байрамову А.А. </w:t>
      </w:r>
      <w:r w:rsidR="00220D2C">
        <w:rPr>
          <w:rFonts w:ascii="Times New Roman" w:hAnsi="Times New Roman" w:cs="Times New Roman"/>
          <w:sz w:val="28"/>
          <w:szCs w:val="28"/>
        </w:rPr>
        <w:t>направить</w:t>
      </w:r>
      <w:r w:rsidR="00193D1D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220D2C">
        <w:rPr>
          <w:rFonts w:ascii="Times New Roman" w:hAnsi="Times New Roman" w:cs="Times New Roman"/>
          <w:sz w:val="28"/>
          <w:szCs w:val="28"/>
        </w:rPr>
        <w:t xml:space="preserve"> </w:t>
      </w:r>
      <w:r w:rsidR="0093666B">
        <w:rPr>
          <w:rFonts w:ascii="Times New Roman" w:hAnsi="Times New Roman" w:cs="Times New Roman"/>
          <w:sz w:val="28"/>
          <w:szCs w:val="28"/>
        </w:rPr>
        <w:t>Министру культуры Республики Алтай</w:t>
      </w:r>
      <w:r w:rsidR="00220D2C">
        <w:rPr>
          <w:rFonts w:ascii="Times New Roman" w:hAnsi="Times New Roman" w:cs="Times New Roman"/>
          <w:sz w:val="28"/>
          <w:szCs w:val="28"/>
        </w:rPr>
        <w:t>,</w:t>
      </w:r>
      <w:r w:rsidR="0093666B">
        <w:rPr>
          <w:rFonts w:ascii="Times New Roman" w:hAnsi="Times New Roman" w:cs="Times New Roman"/>
          <w:sz w:val="28"/>
          <w:szCs w:val="28"/>
        </w:rPr>
        <w:t xml:space="preserve"> </w:t>
      </w:r>
      <w:r w:rsidR="00193D1D">
        <w:rPr>
          <w:rFonts w:ascii="Times New Roman" w:hAnsi="Times New Roman" w:cs="Times New Roman"/>
          <w:sz w:val="28"/>
          <w:szCs w:val="28"/>
        </w:rPr>
        <w:t>о возможности выделения финансовых средств на специальную оценку условий труда в учрежде</w:t>
      </w:r>
      <w:r w:rsidR="009B2CF5">
        <w:rPr>
          <w:rFonts w:ascii="Times New Roman" w:hAnsi="Times New Roman" w:cs="Times New Roman"/>
          <w:sz w:val="28"/>
          <w:szCs w:val="28"/>
        </w:rPr>
        <w:t>ниях культуры г. Горно-Алтайска</w:t>
      </w:r>
      <w:r w:rsidR="00AD6CE3" w:rsidRPr="00AD6CE3">
        <w:rPr>
          <w:rFonts w:ascii="Times New Roman" w:hAnsi="Times New Roman" w:cs="Times New Roman"/>
          <w:sz w:val="28"/>
          <w:szCs w:val="28"/>
        </w:rPr>
        <w:t>.</w:t>
      </w:r>
    </w:p>
    <w:p w:rsidR="00010402" w:rsidRPr="00C51712" w:rsidRDefault="00C43417" w:rsidP="000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37EC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комиссии предоставить в </w:t>
      </w:r>
      <w:proofErr w:type="gramStart"/>
      <w:r w:rsidRPr="001D37EC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1D37EC">
        <w:rPr>
          <w:rFonts w:ascii="Times New Roman" w:hAnsi="Times New Roman" w:cs="Times New Roman"/>
          <w:sz w:val="28"/>
          <w:szCs w:val="28"/>
        </w:rPr>
        <w:t xml:space="preserve"> УСПН города Горно-Алтайска» в  срок 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37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7EC">
        <w:rPr>
          <w:rFonts w:ascii="Times New Roman" w:hAnsi="Times New Roman" w:cs="Times New Roman"/>
          <w:sz w:val="28"/>
          <w:szCs w:val="28"/>
        </w:rPr>
        <w:t>.2015 года</w:t>
      </w:r>
    </w:p>
    <w:p w:rsidR="00010402" w:rsidRPr="00C51712" w:rsidRDefault="00010402" w:rsidP="000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2">
        <w:rPr>
          <w:rFonts w:ascii="Times New Roman" w:hAnsi="Times New Roman" w:cs="Times New Roman"/>
          <w:sz w:val="28"/>
          <w:szCs w:val="28"/>
        </w:rPr>
        <w:t xml:space="preserve"> </w:t>
      </w:r>
      <w:r w:rsidR="00C43417">
        <w:rPr>
          <w:rFonts w:ascii="Times New Roman" w:hAnsi="Times New Roman" w:cs="Times New Roman"/>
          <w:sz w:val="28"/>
          <w:szCs w:val="28"/>
        </w:rPr>
        <w:t>5</w:t>
      </w:r>
      <w:r w:rsidRPr="00C51712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председателя городской межведомственной комиссии по охране труда, Первого заместителя главы Администрации города Горно-Алтайска Емельянова В.Г.</w:t>
      </w:r>
    </w:p>
    <w:p w:rsidR="00010402" w:rsidRPr="00C51712" w:rsidRDefault="00010402" w:rsidP="00010402">
      <w:pPr>
        <w:tabs>
          <w:tab w:val="left" w:pos="2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Pr="00C51712" w:rsidRDefault="00010402" w:rsidP="00010402">
      <w:pPr>
        <w:tabs>
          <w:tab w:val="left" w:pos="2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402" w:rsidRDefault="00010402" w:rsidP="0001040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2">
        <w:rPr>
          <w:rFonts w:ascii="Times New Roman" w:hAnsi="Times New Roman" w:cs="Times New Roman"/>
          <w:sz w:val="28"/>
          <w:szCs w:val="28"/>
        </w:rPr>
        <w:t xml:space="preserve">Председатель городской </w:t>
      </w:r>
    </w:p>
    <w:p w:rsidR="00010402" w:rsidRPr="00C51712" w:rsidRDefault="0094046D" w:rsidP="0001040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34290</wp:posOffset>
            </wp:positionV>
            <wp:extent cx="809625" cy="695325"/>
            <wp:effectExtent l="19050" t="0" r="9525" b="0"/>
            <wp:wrapTight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ight>
            <wp:docPr id="8" name="Рисунок 1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402">
        <w:rPr>
          <w:rFonts w:ascii="Times New Roman" w:hAnsi="Times New Roman" w:cs="Times New Roman"/>
          <w:sz w:val="28"/>
          <w:szCs w:val="28"/>
        </w:rPr>
        <w:t>М</w:t>
      </w:r>
      <w:r w:rsidR="00010402" w:rsidRPr="00C51712">
        <w:rPr>
          <w:rFonts w:ascii="Times New Roman" w:hAnsi="Times New Roman" w:cs="Times New Roman"/>
          <w:sz w:val="28"/>
          <w:szCs w:val="28"/>
        </w:rPr>
        <w:t>ежведомственной</w:t>
      </w:r>
    </w:p>
    <w:p w:rsidR="00010402" w:rsidRPr="00C51712" w:rsidRDefault="00010402" w:rsidP="0094046D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12">
        <w:rPr>
          <w:rFonts w:ascii="Times New Roman" w:hAnsi="Times New Roman" w:cs="Times New Roman"/>
          <w:sz w:val="28"/>
          <w:szCs w:val="28"/>
        </w:rPr>
        <w:t xml:space="preserve">комиссии по охране труда                                                              В.Г.Емельянов </w:t>
      </w:r>
    </w:p>
    <w:p w:rsidR="00010402" w:rsidRDefault="00010402" w:rsidP="00010402"/>
    <w:p w:rsidR="0047421D" w:rsidRDefault="0047421D"/>
    <w:sectPr w:rsidR="0047421D" w:rsidSect="0028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 SayanAltai">
    <w:altName w:val="Corbel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377"/>
    <w:multiLevelType w:val="hybridMultilevel"/>
    <w:tmpl w:val="E8D6219E"/>
    <w:lvl w:ilvl="0" w:tplc="5216A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8E7001"/>
    <w:multiLevelType w:val="hybridMultilevel"/>
    <w:tmpl w:val="41FCBC88"/>
    <w:lvl w:ilvl="0" w:tplc="E6DE92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623F8E"/>
    <w:multiLevelType w:val="hybridMultilevel"/>
    <w:tmpl w:val="C16CCCC4"/>
    <w:lvl w:ilvl="0" w:tplc="C8EEF0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3FD0"/>
    <w:multiLevelType w:val="hybridMultilevel"/>
    <w:tmpl w:val="C214F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D227B"/>
    <w:multiLevelType w:val="hybridMultilevel"/>
    <w:tmpl w:val="48404934"/>
    <w:lvl w:ilvl="0" w:tplc="84703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4AD"/>
    <w:multiLevelType w:val="hybridMultilevel"/>
    <w:tmpl w:val="61486F54"/>
    <w:lvl w:ilvl="0" w:tplc="0419000F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21EC15EB"/>
    <w:multiLevelType w:val="hybridMultilevel"/>
    <w:tmpl w:val="367C86F8"/>
    <w:lvl w:ilvl="0" w:tplc="48B807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2C72B9"/>
    <w:multiLevelType w:val="hybridMultilevel"/>
    <w:tmpl w:val="276002F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0C12493"/>
    <w:multiLevelType w:val="hybridMultilevel"/>
    <w:tmpl w:val="367C86F8"/>
    <w:lvl w:ilvl="0" w:tplc="48B807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45011EB"/>
    <w:multiLevelType w:val="hybridMultilevel"/>
    <w:tmpl w:val="61486F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E3EB7"/>
    <w:multiLevelType w:val="hybridMultilevel"/>
    <w:tmpl w:val="4BFED2C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352E567C"/>
    <w:multiLevelType w:val="hybridMultilevel"/>
    <w:tmpl w:val="02ACFA7A"/>
    <w:lvl w:ilvl="0" w:tplc="F2D80034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556FD"/>
    <w:multiLevelType w:val="hybridMultilevel"/>
    <w:tmpl w:val="192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A2DD7"/>
    <w:multiLevelType w:val="hybridMultilevel"/>
    <w:tmpl w:val="A23C44A6"/>
    <w:lvl w:ilvl="0" w:tplc="84703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4B"/>
    <w:multiLevelType w:val="hybridMultilevel"/>
    <w:tmpl w:val="C1B24A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A8E2AB9"/>
    <w:multiLevelType w:val="hybridMultilevel"/>
    <w:tmpl w:val="5964C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4C6B56"/>
    <w:multiLevelType w:val="hybridMultilevel"/>
    <w:tmpl w:val="A9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970"/>
    <w:multiLevelType w:val="hybridMultilevel"/>
    <w:tmpl w:val="3162D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F91311"/>
    <w:multiLevelType w:val="hybridMultilevel"/>
    <w:tmpl w:val="332A5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B5C8E"/>
    <w:multiLevelType w:val="hybridMultilevel"/>
    <w:tmpl w:val="5964C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9F6A74"/>
    <w:multiLevelType w:val="hybridMultilevel"/>
    <w:tmpl w:val="745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FC0B7F"/>
    <w:multiLevelType w:val="hybridMultilevel"/>
    <w:tmpl w:val="D180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45B8C"/>
    <w:multiLevelType w:val="hybridMultilevel"/>
    <w:tmpl w:val="A6E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702A6"/>
    <w:multiLevelType w:val="hybridMultilevel"/>
    <w:tmpl w:val="AC98F7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F11329C"/>
    <w:multiLevelType w:val="hybridMultilevel"/>
    <w:tmpl w:val="FDAEB4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3"/>
  </w:num>
  <w:num w:numId="5">
    <w:abstractNumId w:val="24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9"/>
  </w:num>
  <w:num w:numId="12">
    <w:abstractNumId w:val="10"/>
  </w:num>
  <w:num w:numId="13">
    <w:abstractNumId w:val="23"/>
  </w:num>
  <w:num w:numId="14">
    <w:abstractNumId w:val="15"/>
  </w:num>
  <w:num w:numId="15">
    <w:abstractNumId w:val="22"/>
  </w:num>
  <w:num w:numId="16">
    <w:abstractNumId w:val="11"/>
  </w:num>
  <w:num w:numId="17">
    <w:abstractNumId w:val="1"/>
  </w:num>
  <w:num w:numId="18">
    <w:abstractNumId w:val="0"/>
  </w:num>
  <w:num w:numId="19">
    <w:abstractNumId w:val="16"/>
  </w:num>
  <w:num w:numId="20">
    <w:abstractNumId w:val="9"/>
  </w:num>
  <w:num w:numId="21">
    <w:abstractNumId w:val="2"/>
  </w:num>
  <w:num w:numId="22">
    <w:abstractNumId w:val="4"/>
  </w:num>
  <w:num w:numId="23">
    <w:abstractNumId w:val="21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9A"/>
    <w:rsid w:val="0000361B"/>
    <w:rsid w:val="00010402"/>
    <w:rsid w:val="000556BC"/>
    <w:rsid w:val="00055D2C"/>
    <w:rsid w:val="00070BF7"/>
    <w:rsid w:val="000723BF"/>
    <w:rsid w:val="00080CA5"/>
    <w:rsid w:val="000E7AE2"/>
    <w:rsid w:val="000F5DBD"/>
    <w:rsid w:val="00153D6F"/>
    <w:rsid w:val="00193D1D"/>
    <w:rsid w:val="001D37EC"/>
    <w:rsid w:val="001E1E1A"/>
    <w:rsid w:val="002200DA"/>
    <w:rsid w:val="00220D2C"/>
    <w:rsid w:val="00244311"/>
    <w:rsid w:val="00253FE4"/>
    <w:rsid w:val="002F26A3"/>
    <w:rsid w:val="00315C5D"/>
    <w:rsid w:val="00317E29"/>
    <w:rsid w:val="00334334"/>
    <w:rsid w:val="00343B43"/>
    <w:rsid w:val="00357CC0"/>
    <w:rsid w:val="003917C0"/>
    <w:rsid w:val="003A420F"/>
    <w:rsid w:val="003D711F"/>
    <w:rsid w:val="003F7563"/>
    <w:rsid w:val="003F7601"/>
    <w:rsid w:val="0040187A"/>
    <w:rsid w:val="004527B4"/>
    <w:rsid w:val="004630DA"/>
    <w:rsid w:val="00471BD7"/>
    <w:rsid w:val="00472998"/>
    <w:rsid w:val="0047421D"/>
    <w:rsid w:val="00493518"/>
    <w:rsid w:val="004C3521"/>
    <w:rsid w:val="004C7B0C"/>
    <w:rsid w:val="004F4D89"/>
    <w:rsid w:val="00573379"/>
    <w:rsid w:val="005976F6"/>
    <w:rsid w:val="005C2D9A"/>
    <w:rsid w:val="005F62C1"/>
    <w:rsid w:val="00606A98"/>
    <w:rsid w:val="006247A5"/>
    <w:rsid w:val="00652B4D"/>
    <w:rsid w:val="00661E0C"/>
    <w:rsid w:val="006741FA"/>
    <w:rsid w:val="00722E36"/>
    <w:rsid w:val="007743C3"/>
    <w:rsid w:val="007C5761"/>
    <w:rsid w:val="007D3C10"/>
    <w:rsid w:val="007F08FB"/>
    <w:rsid w:val="0083598E"/>
    <w:rsid w:val="00842777"/>
    <w:rsid w:val="00861543"/>
    <w:rsid w:val="0088163E"/>
    <w:rsid w:val="0088407A"/>
    <w:rsid w:val="00897C69"/>
    <w:rsid w:val="00901965"/>
    <w:rsid w:val="0090668B"/>
    <w:rsid w:val="00910170"/>
    <w:rsid w:val="0093666B"/>
    <w:rsid w:val="0094046D"/>
    <w:rsid w:val="00965671"/>
    <w:rsid w:val="009874B4"/>
    <w:rsid w:val="009B23B9"/>
    <w:rsid w:val="009B2CF5"/>
    <w:rsid w:val="00A04D2C"/>
    <w:rsid w:val="00A2382C"/>
    <w:rsid w:val="00A418F6"/>
    <w:rsid w:val="00AD4F5F"/>
    <w:rsid w:val="00AD6CE3"/>
    <w:rsid w:val="00B054D9"/>
    <w:rsid w:val="00B20F41"/>
    <w:rsid w:val="00B32356"/>
    <w:rsid w:val="00B35C37"/>
    <w:rsid w:val="00B66C12"/>
    <w:rsid w:val="00BB4978"/>
    <w:rsid w:val="00BC5B7D"/>
    <w:rsid w:val="00BE2140"/>
    <w:rsid w:val="00C32FF1"/>
    <w:rsid w:val="00C43417"/>
    <w:rsid w:val="00C5220E"/>
    <w:rsid w:val="00CB7BE0"/>
    <w:rsid w:val="00D67437"/>
    <w:rsid w:val="00DA2F52"/>
    <w:rsid w:val="00DB4C41"/>
    <w:rsid w:val="00DF0283"/>
    <w:rsid w:val="00DF02CA"/>
    <w:rsid w:val="00E37F32"/>
    <w:rsid w:val="00E6409C"/>
    <w:rsid w:val="00E90C94"/>
    <w:rsid w:val="00EB21F1"/>
    <w:rsid w:val="00EB3717"/>
    <w:rsid w:val="00EB4DD7"/>
    <w:rsid w:val="00EF2BDA"/>
    <w:rsid w:val="00F12B8C"/>
    <w:rsid w:val="00F44565"/>
    <w:rsid w:val="00F57BC4"/>
    <w:rsid w:val="00F8519B"/>
    <w:rsid w:val="00FB0575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A"/>
  </w:style>
  <w:style w:type="paragraph" w:styleId="3">
    <w:name w:val="heading 3"/>
    <w:basedOn w:val="a"/>
    <w:next w:val="a"/>
    <w:link w:val="30"/>
    <w:qFormat/>
    <w:rsid w:val="00FE68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89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rsid w:val="00FE6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min.gor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dmin.gorny.ru" TargetMode="External"/><Relationship Id="rId11" Type="http://schemas.openxmlformats.org/officeDocument/2006/relationships/hyperlink" Target="mailto:office@admin.gorny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ffice@admin.gor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dm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38</cp:revision>
  <cp:lastPrinted>2015-03-04T05:34:00Z</cp:lastPrinted>
  <dcterms:created xsi:type="dcterms:W3CDTF">2015-01-12T08:48:00Z</dcterms:created>
  <dcterms:modified xsi:type="dcterms:W3CDTF">2015-04-03T02:23:00Z</dcterms:modified>
</cp:coreProperties>
</file>